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55" w:rsidRPr="008A2A60" w:rsidRDefault="00F434DE" w:rsidP="000D65A9">
      <w:pPr>
        <w:pStyle w:val="1"/>
        <w:jc w:val="center"/>
      </w:pPr>
      <w:r w:rsidRPr="008A2A60">
        <w:t>Справка</w:t>
      </w:r>
    </w:p>
    <w:p w:rsidR="006C4855" w:rsidRDefault="00F434DE">
      <w:pPr>
        <w:tabs>
          <w:tab w:val="center" w:pos="5380"/>
        </w:tabs>
        <w:spacing w:after="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о деятельности учреждения социального обслуживания</w:t>
      </w:r>
    </w:p>
    <w:p w:rsidR="006C4855" w:rsidRPr="000518D3" w:rsidRDefault="00F434DE" w:rsidP="00410A0C">
      <w:pPr>
        <w:tabs>
          <w:tab w:val="center" w:pos="5380"/>
        </w:tabs>
        <w:spacing w:after="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от </w:t>
      </w:r>
      <w:r w:rsidR="00681F0B">
        <w:rPr>
          <w:rFonts w:ascii="Times New Roman" w:eastAsia="Times New Roman" w:hAnsi="Times New Roman" w:cs="Times New Roman"/>
          <w:b/>
          <w:color w:val="000000"/>
          <w:sz w:val="28"/>
          <w:lang w:val="en-US"/>
        </w:rPr>
        <w:fldChar w:fldCharType="begin"/>
      </w:r>
      <w:r w:rsidR="00681F0B">
        <w:rPr>
          <w:rFonts w:ascii="Times New Roman" w:eastAsia="Times New Roman" w:hAnsi="Times New Roman" w:cs="Times New Roman"/>
          <w:b/>
          <w:color w:val="000000"/>
          <w:sz w:val="28"/>
        </w:rPr>
        <w:instrText xml:space="preserve"> TIME \@ "dd.MM.yyyy" </w:instrText>
      </w:r>
      <w:r w:rsidR="00681F0B">
        <w:rPr>
          <w:rFonts w:ascii="Times New Roman" w:eastAsia="Times New Roman" w:hAnsi="Times New Roman" w:cs="Times New Roman"/>
          <w:b/>
          <w:color w:val="000000"/>
          <w:sz w:val="28"/>
          <w:lang w:val="en-US"/>
        </w:rPr>
        <w:fldChar w:fldCharType="separate"/>
      </w:r>
      <w:r w:rsidR="000D73F2">
        <w:rPr>
          <w:rFonts w:ascii="Times New Roman" w:eastAsia="Times New Roman" w:hAnsi="Times New Roman" w:cs="Times New Roman"/>
          <w:b/>
          <w:noProof/>
          <w:color w:val="000000"/>
          <w:sz w:val="28"/>
        </w:rPr>
        <w:t>29.07.2026</w:t>
      </w:r>
      <w:r w:rsidR="00681F0B">
        <w:rPr>
          <w:rFonts w:ascii="Times New Roman" w:eastAsia="Times New Roman" w:hAnsi="Times New Roman" w:cs="Times New Roman"/>
          <w:b/>
          <w:color w:val="000000"/>
          <w:sz w:val="28"/>
          <w:lang w:val="en-US"/>
        </w:rPr>
        <w:fldChar w:fldCharType="end"/>
      </w:r>
    </w:p>
    <w:p w:rsidR="006C4855" w:rsidRDefault="006C4855">
      <w:pPr>
        <w:tabs>
          <w:tab w:val="center" w:pos="5380"/>
        </w:tabs>
        <w:spacing w:after="0"/>
        <w:jc w:val="both"/>
        <w:rPr>
          <w:rFonts w:ascii="Times New Roman" w:eastAsia="Times New Roman" w:hAnsi="Times New Roman" w:cs="Times New Roman"/>
          <w:color w:val="000000"/>
          <w:sz w:val="28"/>
        </w:rPr>
      </w:pPr>
    </w:p>
    <w:p w:rsidR="006C4855" w:rsidRDefault="00F434DE">
      <w:pPr>
        <w:tabs>
          <w:tab w:val="center" w:pos="709"/>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         Наименование учреждения:</w:t>
      </w: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rPr>
        <w:t>Государственное автономное стационарное учреждение социального обслуживания Московской области «Добрый дом «Коломенский»</w:t>
      </w:r>
    </w:p>
    <w:p w:rsidR="006C4855" w:rsidRDefault="00F434DE">
      <w:pPr>
        <w:tabs>
          <w:tab w:val="center" w:pos="709"/>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         Почтовый адрес: 140476, Московская область, городской округ Коломна, с. Черкизово, ул. Советская, д. 3 (координаты 55.203438, 38.742389)</w:t>
      </w:r>
    </w:p>
    <w:p w:rsidR="006C4855" w:rsidRDefault="00F434DE">
      <w:pPr>
        <w:tabs>
          <w:tab w:val="center" w:pos="709"/>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         Директор учреждения: </w:t>
      </w:r>
      <w:proofErr w:type="spellStart"/>
      <w:r>
        <w:rPr>
          <w:rFonts w:ascii="Times New Roman" w:eastAsia="Times New Roman" w:hAnsi="Times New Roman" w:cs="Times New Roman"/>
          <w:sz w:val="28"/>
        </w:rPr>
        <w:t>Бажутова</w:t>
      </w:r>
      <w:proofErr w:type="spellEnd"/>
      <w:r>
        <w:rPr>
          <w:rFonts w:ascii="Times New Roman" w:eastAsia="Times New Roman" w:hAnsi="Times New Roman" w:cs="Times New Roman"/>
          <w:sz w:val="28"/>
        </w:rPr>
        <w:t xml:space="preserve"> Олеся Анатольевна,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Телефоны: 8-496-617-15-93,  </w:t>
      </w:r>
      <w:hyperlink r:id="rId6">
        <w:r>
          <w:rPr>
            <w:rFonts w:ascii="Times New Roman" w:eastAsia="Times New Roman" w:hAnsi="Times New Roman" w:cs="Times New Roman"/>
            <w:color w:val="0000FF"/>
            <w:sz w:val="28"/>
            <w:u w:val="single"/>
          </w:rPr>
          <w:t>8 977 382-04-47</w:t>
        </w:r>
      </w:hyperlink>
      <w:r>
        <w:rPr>
          <w:rFonts w:ascii="Times New Roman" w:eastAsia="Times New Roman" w:hAnsi="Times New Roman" w:cs="Times New Roman"/>
          <w:sz w:val="28"/>
        </w:rPr>
        <w:t>.</w:t>
      </w:r>
    </w:p>
    <w:p w:rsidR="006C4855" w:rsidRPr="000D73F2"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Е</w:t>
      </w:r>
      <w:proofErr w:type="gramEnd"/>
      <w:r w:rsidRPr="000D73F2">
        <w:rPr>
          <w:rFonts w:ascii="Times New Roman" w:eastAsia="Times New Roman" w:hAnsi="Times New Roman" w:cs="Times New Roman"/>
          <w:sz w:val="28"/>
        </w:rPr>
        <w:t>-</w:t>
      </w:r>
      <w:r w:rsidRPr="002E7403">
        <w:rPr>
          <w:rFonts w:ascii="Times New Roman" w:eastAsia="Times New Roman" w:hAnsi="Times New Roman" w:cs="Times New Roman"/>
          <w:sz w:val="28"/>
          <w:lang w:val="en-US"/>
        </w:rPr>
        <w:t>mail</w:t>
      </w:r>
      <w:r w:rsidRPr="000D73F2">
        <w:rPr>
          <w:rFonts w:ascii="Times New Roman" w:eastAsia="Times New Roman" w:hAnsi="Times New Roman" w:cs="Times New Roman"/>
          <w:sz w:val="28"/>
        </w:rPr>
        <w:t xml:space="preserve">: </w:t>
      </w:r>
      <w:proofErr w:type="spellStart"/>
      <w:r w:rsidRPr="002E7403">
        <w:rPr>
          <w:rFonts w:ascii="Times New Roman" w:eastAsia="Times New Roman" w:hAnsi="Times New Roman" w:cs="Times New Roman"/>
          <w:sz w:val="28"/>
          <w:lang w:val="en-US"/>
        </w:rPr>
        <w:t>msr</w:t>
      </w:r>
      <w:proofErr w:type="spellEnd"/>
      <w:r w:rsidRPr="000D73F2">
        <w:rPr>
          <w:rFonts w:ascii="Times New Roman" w:eastAsia="Times New Roman" w:hAnsi="Times New Roman" w:cs="Times New Roman"/>
          <w:sz w:val="28"/>
        </w:rPr>
        <w:t>_</w:t>
      </w:r>
      <w:proofErr w:type="spellStart"/>
      <w:r w:rsidRPr="002E7403">
        <w:rPr>
          <w:rFonts w:ascii="Times New Roman" w:eastAsia="Times New Roman" w:hAnsi="Times New Roman" w:cs="Times New Roman"/>
          <w:sz w:val="28"/>
          <w:lang w:val="en-US"/>
        </w:rPr>
        <w:t>ddk</w:t>
      </w:r>
      <w:proofErr w:type="spellEnd"/>
      <w:r w:rsidRPr="000D73F2">
        <w:rPr>
          <w:rFonts w:ascii="Times New Roman" w:eastAsia="Times New Roman" w:hAnsi="Times New Roman" w:cs="Times New Roman"/>
          <w:sz w:val="28"/>
        </w:rPr>
        <w:t>_</w:t>
      </w:r>
      <w:r w:rsidRPr="002E7403">
        <w:rPr>
          <w:rFonts w:ascii="Times New Roman" w:eastAsia="Times New Roman" w:hAnsi="Times New Roman" w:cs="Times New Roman"/>
          <w:sz w:val="28"/>
          <w:lang w:val="en-US"/>
        </w:rPr>
        <w:t>info</w:t>
      </w:r>
      <w:r w:rsidRPr="000D73F2">
        <w:rPr>
          <w:rFonts w:ascii="Times New Roman" w:eastAsia="Times New Roman" w:hAnsi="Times New Roman" w:cs="Times New Roman"/>
          <w:sz w:val="28"/>
        </w:rPr>
        <w:t>@</w:t>
      </w:r>
      <w:proofErr w:type="spellStart"/>
      <w:r w:rsidRPr="002E7403">
        <w:rPr>
          <w:rFonts w:ascii="Times New Roman" w:eastAsia="Times New Roman" w:hAnsi="Times New Roman" w:cs="Times New Roman"/>
          <w:sz w:val="28"/>
          <w:lang w:val="en-US"/>
        </w:rPr>
        <w:t>mosreg</w:t>
      </w:r>
      <w:proofErr w:type="spellEnd"/>
      <w:r w:rsidRPr="000D73F2">
        <w:rPr>
          <w:rFonts w:ascii="Times New Roman" w:eastAsia="Times New Roman" w:hAnsi="Times New Roman" w:cs="Times New Roman"/>
          <w:sz w:val="28"/>
        </w:rPr>
        <w:t>.</w:t>
      </w:r>
      <w:proofErr w:type="spellStart"/>
      <w:r w:rsidRPr="002E7403">
        <w:rPr>
          <w:rFonts w:ascii="Times New Roman" w:eastAsia="Times New Roman" w:hAnsi="Times New Roman" w:cs="Times New Roman"/>
          <w:sz w:val="28"/>
          <w:lang w:val="en-US"/>
        </w:rPr>
        <w:t>ru</w:t>
      </w:r>
      <w:proofErr w:type="spellEnd"/>
    </w:p>
    <w:p w:rsidR="006C4855" w:rsidRDefault="00F434DE">
      <w:pPr>
        <w:tabs>
          <w:tab w:val="center" w:pos="0"/>
        </w:tabs>
        <w:spacing w:after="0"/>
        <w:jc w:val="both"/>
        <w:rPr>
          <w:rFonts w:ascii="Times New Roman" w:eastAsia="Times New Roman" w:hAnsi="Times New Roman" w:cs="Times New Roman"/>
          <w:sz w:val="28"/>
        </w:rPr>
      </w:pPr>
      <w:r w:rsidRPr="000D73F2">
        <w:rPr>
          <w:rFonts w:ascii="Times New Roman" w:eastAsia="Times New Roman" w:hAnsi="Times New Roman" w:cs="Times New Roman"/>
          <w:sz w:val="28"/>
        </w:rPr>
        <w:tab/>
      </w:r>
      <w:r>
        <w:rPr>
          <w:rFonts w:ascii="Times New Roman" w:eastAsia="Times New Roman" w:hAnsi="Times New Roman" w:cs="Times New Roman"/>
          <w:sz w:val="28"/>
        </w:rPr>
        <w:t>Сайт</w:t>
      </w:r>
      <w:r w:rsidRPr="007B5CEE">
        <w:rPr>
          <w:rFonts w:ascii="Times New Roman" w:eastAsia="Times New Roman" w:hAnsi="Times New Roman" w:cs="Times New Roman"/>
          <w:sz w:val="28"/>
          <w:szCs w:val="28"/>
        </w:rPr>
        <w:t xml:space="preserve">:   </w:t>
      </w:r>
      <w:r w:rsidR="007B5CEE" w:rsidRPr="00022C51">
        <w:rPr>
          <w:rFonts w:ascii="Times New Roman" w:hAnsi="Times New Roman" w:cs="Times New Roman"/>
          <w:sz w:val="28"/>
          <w:szCs w:val="28"/>
        </w:rPr>
        <w:t>ddkolomna.ru</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Дата открытия учреждения: 10.07.1937 года распоряжением исполкома </w:t>
      </w:r>
      <w:proofErr w:type="spellStart"/>
      <w:r>
        <w:rPr>
          <w:rFonts w:ascii="Times New Roman" w:eastAsia="Times New Roman" w:hAnsi="Times New Roman" w:cs="Times New Roman"/>
          <w:sz w:val="28"/>
        </w:rPr>
        <w:t>Мособлсовета</w:t>
      </w:r>
      <w:proofErr w:type="spellEnd"/>
      <w:r>
        <w:rPr>
          <w:rFonts w:ascii="Times New Roman" w:eastAsia="Times New Roman" w:hAnsi="Times New Roman" w:cs="Times New Roman"/>
          <w:sz w:val="28"/>
        </w:rPr>
        <w:t xml:space="preserve"> от 10.07.1937 года </w:t>
      </w:r>
      <w:r>
        <w:rPr>
          <w:rFonts w:ascii="Segoe UI Symbol" w:eastAsia="Segoe UI Symbol" w:hAnsi="Segoe UI Symbol" w:cs="Segoe UI Symbol"/>
          <w:sz w:val="28"/>
        </w:rPr>
        <w:t>№</w:t>
      </w:r>
      <w:r>
        <w:rPr>
          <w:rFonts w:ascii="Times New Roman" w:eastAsia="Times New Roman" w:hAnsi="Times New Roman" w:cs="Times New Roman"/>
          <w:sz w:val="28"/>
        </w:rPr>
        <w:t xml:space="preserve"> 66 «О разрешении МООСО открыть дом инвалидов в с. Черкизово Коломенского района» создан дом инвалидов </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xml:space="preserve"> с. Черкизово Коломенского района. </w:t>
      </w:r>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sz w:val="28"/>
        </w:rPr>
        <w:t xml:space="preserve">В 1980 году решением исполкома </w:t>
      </w:r>
      <w:proofErr w:type="spellStart"/>
      <w:r>
        <w:rPr>
          <w:rFonts w:ascii="Times New Roman" w:eastAsia="Times New Roman" w:hAnsi="Times New Roman" w:cs="Times New Roman"/>
          <w:sz w:val="28"/>
        </w:rPr>
        <w:t>Мособлсовета</w:t>
      </w:r>
      <w:proofErr w:type="spellEnd"/>
      <w:r>
        <w:rPr>
          <w:rFonts w:ascii="Times New Roman" w:eastAsia="Times New Roman" w:hAnsi="Times New Roman" w:cs="Times New Roman"/>
          <w:sz w:val="28"/>
        </w:rPr>
        <w:t xml:space="preserve"> от 04.01.1980 года </w:t>
      </w:r>
      <w:r>
        <w:rPr>
          <w:rFonts w:ascii="Segoe UI Symbol" w:eastAsia="Segoe UI Symbol" w:hAnsi="Segoe UI Symbol" w:cs="Segoe UI Symbol"/>
          <w:sz w:val="28"/>
        </w:rPr>
        <w:t>№</w:t>
      </w:r>
      <w:r>
        <w:rPr>
          <w:rFonts w:ascii="Times New Roman" w:eastAsia="Times New Roman" w:hAnsi="Times New Roman" w:cs="Times New Roman"/>
          <w:sz w:val="28"/>
        </w:rPr>
        <w:t xml:space="preserve"> 3 «О перепрофилировании Черкизовского дома-интерната» Черкизовский дом-интернат для престарелых и инвалидов  перепрофилирован в психоневрологический интернат, 13.09.2022 года </w:t>
      </w:r>
      <w:r>
        <w:rPr>
          <w:rFonts w:ascii="Times New Roman" w:eastAsia="Times New Roman" w:hAnsi="Times New Roman" w:cs="Times New Roman"/>
          <w:color w:val="22272F"/>
          <w:sz w:val="28"/>
          <w:shd w:val="clear" w:color="auto" w:fill="FFFFFF"/>
        </w:rPr>
        <w:t xml:space="preserve">ГАСУСО МО  "Черкизовский психоневрологический интернат" </w:t>
      </w:r>
      <w:r>
        <w:rPr>
          <w:rFonts w:ascii="Times New Roman" w:eastAsia="Times New Roman" w:hAnsi="Times New Roman" w:cs="Times New Roman"/>
          <w:sz w:val="28"/>
        </w:rPr>
        <w:t xml:space="preserve">реорганизован </w:t>
      </w:r>
      <w:r>
        <w:rPr>
          <w:rFonts w:ascii="Times New Roman" w:eastAsia="Times New Roman" w:hAnsi="Times New Roman" w:cs="Times New Roman"/>
          <w:color w:val="22272F"/>
          <w:sz w:val="28"/>
          <w:shd w:val="clear" w:color="auto" w:fill="FFFFFF"/>
        </w:rPr>
        <w:t>в форме присоединения к нему ГБСУСО МО "Семейный центр "Коломенский» и переименован в государственное автономное стационарное учреждение социального обслуживания Московской области "Добрый дом "Коломенский"</w:t>
      </w:r>
      <w:r w:rsidR="00371387">
        <w:rPr>
          <w:rFonts w:ascii="Times New Roman" w:eastAsia="Times New Roman" w:hAnsi="Times New Roman" w:cs="Times New Roman"/>
          <w:color w:val="22272F"/>
          <w:sz w:val="28"/>
          <w:shd w:val="clear" w:color="auto" w:fill="FFFFFF"/>
        </w:rPr>
        <w:t>.</w:t>
      </w:r>
      <w:proofErr w:type="gramEnd"/>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Мощность учреждения (предоставление социальных услуг в стационарной форме социального обслуживания) - </w:t>
      </w:r>
      <w:r w:rsidR="009D03E8">
        <w:rPr>
          <w:rFonts w:ascii="Times New Roman" w:eastAsia="Times New Roman" w:hAnsi="Times New Roman" w:cs="Times New Roman"/>
          <w:sz w:val="28"/>
        </w:rPr>
        <w:t>62</w:t>
      </w:r>
      <w:r w:rsidR="000D73F2">
        <w:rPr>
          <w:rFonts w:ascii="Times New Roman" w:eastAsia="Times New Roman" w:hAnsi="Times New Roman" w:cs="Times New Roman"/>
          <w:sz w:val="28"/>
        </w:rPr>
        <w:t>3</w:t>
      </w:r>
      <w:r>
        <w:rPr>
          <w:rFonts w:ascii="Times New Roman" w:eastAsia="Times New Roman" w:hAnsi="Times New Roman" w:cs="Times New Roman"/>
          <w:sz w:val="28"/>
        </w:rPr>
        <w:t xml:space="preserve"> койко-мест. </w:t>
      </w:r>
    </w:p>
    <w:p w:rsidR="006C4855" w:rsidRDefault="00F434DE">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Мощность учреждения (предоставление социальных услуг в полустационарной форме</w:t>
      </w:r>
      <w:r w:rsidR="009D03E8">
        <w:rPr>
          <w:rFonts w:ascii="Times New Roman" w:eastAsia="Times New Roman" w:hAnsi="Times New Roman" w:cs="Times New Roman"/>
          <w:sz w:val="28"/>
        </w:rPr>
        <w:t xml:space="preserve"> социального обслуживания)  - 20</w:t>
      </w:r>
      <w:r>
        <w:rPr>
          <w:rFonts w:ascii="Times New Roman" w:eastAsia="Times New Roman" w:hAnsi="Times New Roman" w:cs="Times New Roman"/>
          <w:sz w:val="28"/>
        </w:rPr>
        <w:t xml:space="preserve"> койко-мест. </w:t>
      </w:r>
    </w:p>
    <w:p w:rsidR="00D93E10" w:rsidRPr="006D64A0" w:rsidRDefault="00F434DE" w:rsidP="00D93E10">
      <w:pPr>
        <w:tabs>
          <w:tab w:val="center" w:pos="0"/>
        </w:tabs>
        <w:spacing w:after="0"/>
        <w:jc w:val="both"/>
        <w:rPr>
          <w:rFonts w:ascii="Times New Roman" w:eastAsia="Times New Roman" w:hAnsi="Times New Roman" w:cs="Times New Roman"/>
          <w:color w:val="000000" w:themeColor="text1"/>
          <w:sz w:val="28"/>
        </w:rPr>
      </w:pPr>
      <w:r>
        <w:rPr>
          <w:rFonts w:ascii="Times New Roman" w:eastAsia="Times New Roman" w:hAnsi="Times New Roman" w:cs="Times New Roman"/>
          <w:sz w:val="28"/>
        </w:rPr>
        <w:tab/>
      </w:r>
      <w:r w:rsidR="00D93E10" w:rsidRPr="006D64A0">
        <w:rPr>
          <w:rFonts w:ascii="Times New Roman" w:eastAsia="Times New Roman" w:hAnsi="Times New Roman" w:cs="Times New Roman"/>
          <w:color w:val="000000" w:themeColor="text1"/>
          <w:sz w:val="28"/>
        </w:rPr>
        <w:t>Численность специалистов медицинского персонала составляет 148 человек:</w:t>
      </w:r>
    </w:p>
    <w:p w:rsidR="00D93E10" w:rsidRPr="006D64A0" w:rsidRDefault="00D93E10" w:rsidP="00D93E10">
      <w:pPr>
        <w:tabs>
          <w:tab w:val="center" w:pos="0"/>
        </w:tabs>
        <w:spacing w:after="0"/>
        <w:jc w:val="both"/>
        <w:rPr>
          <w:rFonts w:ascii="Times New Roman" w:eastAsia="Times New Roman" w:hAnsi="Times New Roman" w:cs="Times New Roman"/>
          <w:color w:val="000000" w:themeColor="text1"/>
          <w:sz w:val="28"/>
        </w:rPr>
      </w:pPr>
      <w:r w:rsidRPr="006D64A0">
        <w:rPr>
          <w:rFonts w:ascii="Times New Roman" w:eastAsia="Times New Roman" w:hAnsi="Times New Roman" w:cs="Times New Roman"/>
          <w:color w:val="000000" w:themeColor="text1"/>
          <w:sz w:val="28"/>
        </w:rPr>
        <w:tab/>
        <w:t>Из них врачи – 22 человека, (6 - врач</w:t>
      </w:r>
      <w:r w:rsidR="00EF40C0">
        <w:rPr>
          <w:rFonts w:ascii="Times New Roman" w:eastAsia="Times New Roman" w:hAnsi="Times New Roman" w:cs="Times New Roman"/>
          <w:color w:val="000000" w:themeColor="text1"/>
          <w:sz w:val="28"/>
        </w:rPr>
        <w:t>ей</w:t>
      </w:r>
      <w:r w:rsidRPr="006D64A0">
        <w:rPr>
          <w:rFonts w:ascii="Times New Roman" w:eastAsia="Times New Roman" w:hAnsi="Times New Roman" w:cs="Times New Roman"/>
          <w:color w:val="000000" w:themeColor="text1"/>
          <w:sz w:val="28"/>
        </w:rPr>
        <w:t xml:space="preserve"> высшей квалификационной категории, 3 – первой квалификационной категории, 1 – второй квалификационной категории); медицинские сестры 129 человек (19 человек имеют высшую квалификационную категорию, 17 человек – первую квалификационную категорию).</w:t>
      </w:r>
    </w:p>
    <w:p w:rsidR="00D93E10" w:rsidRPr="006D64A0" w:rsidRDefault="00D93E10" w:rsidP="00D93E10">
      <w:pPr>
        <w:tabs>
          <w:tab w:val="center" w:pos="0"/>
        </w:tabs>
        <w:spacing w:after="0"/>
        <w:jc w:val="both"/>
        <w:rPr>
          <w:rFonts w:ascii="Times New Roman" w:eastAsia="Times New Roman" w:hAnsi="Times New Roman" w:cs="Times New Roman"/>
          <w:color w:val="000000" w:themeColor="text1"/>
          <w:sz w:val="28"/>
        </w:rPr>
      </w:pPr>
      <w:r w:rsidRPr="006D64A0">
        <w:rPr>
          <w:rFonts w:ascii="Times New Roman" w:eastAsia="Times New Roman" w:hAnsi="Times New Roman" w:cs="Times New Roman"/>
          <w:color w:val="000000" w:themeColor="text1"/>
          <w:sz w:val="28"/>
        </w:rPr>
        <w:tab/>
        <w:t>Общеотраслевые специалисты 24 человек</w:t>
      </w:r>
      <w:r w:rsidR="00EF40C0">
        <w:rPr>
          <w:rFonts w:ascii="Times New Roman" w:eastAsia="Times New Roman" w:hAnsi="Times New Roman" w:cs="Times New Roman"/>
          <w:color w:val="000000" w:themeColor="text1"/>
          <w:sz w:val="28"/>
        </w:rPr>
        <w:t>а</w:t>
      </w:r>
      <w:r w:rsidRPr="006D64A0">
        <w:rPr>
          <w:rFonts w:ascii="Times New Roman" w:eastAsia="Times New Roman" w:hAnsi="Times New Roman" w:cs="Times New Roman"/>
          <w:color w:val="000000" w:themeColor="text1"/>
          <w:sz w:val="28"/>
        </w:rPr>
        <w:t>.</w:t>
      </w:r>
    </w:p>
    <w:p w:rsidR="006C4855" w:rsidRDefault="006C4855" w:rsidP="00D93E10">
      <w:pPr>
        <w:tabs>
          <w:tab w:val="center" w:pos="0"/>
        </w:tabs>
        <w:spacing w:after="0"/>
        <w:jc w:val="both"/>
        <w:rPr>
          <w:rFonts w:ascii="Times New Roman" w:eastAsia="Times New Roman" w:hAnsi="Times New Roman" w:cs="Times New Roman"/>
          <w:color w:val="000000"/>
          <w:sz w:val="28"/>
        </w:rPr>
      </w:pPr>
    </w:p>
    <w:p w:rsidR="006D64A0" w:rsidRDefault="006D64A0">
      <w:pPr>
        <w:tabs>
          <w:tab w:val="center" w:pos="709"/>
        </w:tabs>
        <w:spacing w:after="0"/>
        <w:jc w:val="center"/>
        <w:rPr>
          <w:rFonts w:ascii="Times New Roman" w:eastAsia="Times New Roman" w:hAnsi="Times New Roman" w:cs="Times New Roman"/>
          <w:b/>
          <w:color w:val="000000"/>
          <w:sz w:val="32"/>
        </w:rPr>
      </w:pPr>
    </w:p>
    <w:p w:rsidR="006C4855" w:rsidRDefault="00F434DE">
      <w:pPr>
        <w:tabs>
          <w:tab w:val="center" w:pos="709"/>
        </w:tabs>
        <w:spacing w:after="0"/>
        <w:jc w:val="center"/>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t>СТРУКТУРА УЧРЕЖДЕНИЯ</w:t>
      </w:r>
    </w:p>
    <w:p w:rsidR="006C4855" w:rsidRDefault="006C4855">
      <w:pPr>
        <w:tabs>
          <w:tab w:val="center" w:pos="709"/>
        </w:tabs>
        <w:spacing w:after="0"/>
        <w:jc w:val="center"/>
        <w:rPr>
          <w:rFonts w:ascii="Times New Roman" w:eastAsia="Times New Roman" w:hAnsi="Times New Roman" w:cs="Times New Roman"/>
          <w:b/>
          <w:sz w:val="28"/>
          <w:shd w:val="clear" w:color="auto" w:fill="FFFF00"/>
        </w:rPr>
      </w:pPr>
    </w:p>
    <w:p w:rsidR="006C4855" w:rsidRDefault="00F434DE">
      <w:pPr>
        <w:spacing w:after="0"/>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b/>
          <w:sz w:val="28"/>
        </w:rPr>
        <w:t xml:space="preserve">Отделение медицинского обслуживания </w:t>
      </w:r>
      <w:r>
        <w:rPr>
          <w:rFonts w:ascii="Times New Roman" w:eastAsia="Times New Roman" w:hAnsi="Times New Roman" w:cs="Times New Roman"/>
          <w:sz w:val="28"/>
        </w:rPr>
        <w:t>рассчитано на 443 койко-места,   предназначено для оказания получателям социальных услуг, частично утратившим способность либо возможность осуществлять самообслуживание, самостоятельно передвигаться, либо передвигаться с помощью вспомогательных средств реабилитации, обеспечивать основные жизненные потребности в силу заболевания, травмы, возраста или наличия инвалидности в стационарной форме социального обслуживания социально-бытовых, социально-медицинских, социально-психологических, социально-педагогических, социально-трудовых, социально-правовых услуг, услуг в целях повышения коммуникативного потенциала получателей</w:t>
      </w:r>
      <w:proofErr w:type="gramEnd"/>
      <w:r>
        <w:rPr>
          <w:rFonts w:ascii="Times New Roman" w:eastAsia="Times New Roman" w:hAnsi="Times New Roman" w:cs="Times New Roman"/>
          <w:sz w:val="28"/>
        </w:rPr>
        <w:t xml:space="preserve"> социальных услуг, имеющих ограничения жизнедеятельности, а также услуг по сопровождению получателей социальных услуг при госпитализации в медицинские организации в целях осуществления ухода за указанными получателями социальных услуг. </w:t>
      </w:r>
    </w:p>
    <w:p w:rsidR="006C4855" w:rsidRDefault="00F434DE">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 </w:t>
      </w:r>
    </w:p>
    <w:p w:rsidR="000F29EC" w:rsidRDefault="00F434DE">
      <w:pPr>
        <w:tabs>
          <w:tab w:val="center" w:pos="0"/>
        </w:tabs>
        <w:spacing w:after="0"/>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Московская область, </w:t>
      </w:r>
      <w:proofErr w:type="spellStart"/>
      <w:r>
        <w:rPr>
          <w:rFonts w:ascii="Times New Roman" w:eastAsia="Times New Roman" w:hAnsi="Times New Roman" w:cs="Times New Roman"/>
          <w:sz w:val="28"/>
        </w:rPr>
        <w:t>г.о</w:t>
      </w:r>
      <w:proofErr w:type="spellEnd"/>
      <w:r>
        <w:rPr>
          <w:rFonts w:ascii="Times New Roman" w:eastAsia="Times New Roman" w:hAnsi="Times New Roman" w:cs="Times New Roman"/>
          <w:sz w:val="28"/>
        </w:rPr>
        <w:t>. Коломна, село Черкизово, ул. Советская, дом 3.</w:t>
      </w:r>
      <w:proofErr w:type="gramEnd"/>
      <w:r>
        <w:rPr>
          <w:rFonts w:ascii="Times New Roman" w:eastAsia="Times New Roman" w:hAnsi="Times New Roman" w:cs="Times New Roman"/>
          <w:sz w:val="28"/>
        </w:rPr>
        <w:t xml:space="preserve"> Режим работы - круглосуточно. Койко-мест  - </w:t>
      </w:r>
      <w:r w:rsidR="000F29EC">
        <w:rPr>
          <w:rFonts w:ascii="Times New Roman" w:eastAsia="Times New Roman" w:hAnsi="Times New Roman" w:cs="Times New Roman"/>
          <w:sz w:val="28"/>
        </w:rPr>
        <w:t>323</w:t>
      </w:r>
    </w:p>
    <w:p w:rsidR="006C4855" w:rsidRDefault="00F434DE">
      <w:pPr>
        <w:tabs>
          <w:tab w:val="center" w:pos="0"/>
        </w:tabs>
        <w:spacing w:after="0"/>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Московская область, </w:t>
      </w:r>
      <w:proofErr w:type="spellStart"/>
      <w:r>
        <w:rPr>
          <w:rFonts w:ascii="Times New Roman" w:eastAsia="Times New Roman" w:hAnsi="Times New Roman" w:cs="Times New Roman"/>
          <w:sz w:val="28"/>
        </w:rPr>
        <w:t>г.о</w:t>
      </w:r>
      <w:proofErr w:type="spellEnd"/>
      <w:r>
        <w:rPr>
          <w:rFonts w:ascii="Times New Roman" w:eastAsia="Times New Roman" w:hAnsi="Times New Roman" w:cs="Times New Roman"/>
          <w:sz w:val="28"/>
        </w:rPr>
        <w:t xml:space="preserve">. Коломна, г. Коломна, ул. Октябрьской революции, д.73 </w:t>
      </w:r>
      <w:r w:rsidR="00371387">
        <w:rPr>
          <w:rFonts w:ascii="Times New Roman" w:eastAsia="Times New Roman" w:hAnsi="Times New Roman" w:cs="Times New Roman"/>
          <w:sz w:val="28"/>
        </w:rPr>
        <w:t xml:space="preserve">. </w:t>
      </w:r>
      <w:r>
        <w:rPr>
          <w:rFonts w:ascii="Times New Roman" w:eastAsia="Times New Roman" w:hAnsi="Times New Roman" w:cs="Times New Roman"/>
          <w:sz w:val="28"/>
        </w:rPr>
        <w:t>Режим работы - круглосуточно.</w:t>
      </w:r>
      <w:proofErr w:type="gramEnd"/>
      <w:r>
        <w:rPr>
          <w:rFonts w:ascii="Times New Roman" w:eastAsia="Times New Roman" w:hAnsi="Times New Roman" w:cs="Times New Roman"/>
          <w:sz w:val="28"/>
        </w:rPr>
        <w:t xml:space="preserve"> Койко-мест - </w:t>
      </w:r>
      <w:r w:rsidR="000F29EC">
        <w:rPr>
          <w:rFonts w:ascii="Times New Roman" w:eastAsia="Times New Roman" w:hAnsi="Times New Roman" w:cs="Times New Roman"/>
          <w:sz w:val="28"/>
        </w:rPr>
        <w:t>120</w:t>
      </w:r>
      <w:r>
        <w:rPr>
          <w:rFonts w:ascii="Times New Roman" w:eastAsia="Times New Roman" w:hAnsi="Times New Roman" w:cs="Times New Roman"/>
          <w:sz w:val="28"/>
        </w:rPr>
        <w:t>.</w:t>
      </w:r>
    </w:p>
    <w:p w:rsidR="00C511C4" w:rsidRDefault="00C511C4">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Наличие свободных мест – 0.</w:t>
      </w:r>
    </w:p>
    <w:p w:rsidR="006C4855" w:rsidRDefault="00F434DE">
      <w:pPr>
        <w:spacing w:after="0"/>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b/>
          <w:sz w:val="28"/>
        </w:rPr>
        <w:t>Отделения милосердия</w:t>
      </w:r>
      <w:r>
        <w:rPr>
          <w:rFonts w:ascii="Times New Roman" w:eastAsia="Times New Roman" w:hAnsi="Times New Roman" w:cs="Times New Roman"/>
          <w:sz w:val="28"/>
        </w:rPr>
        <w:t xml:space="preserve"> предназначены для оказания получателям социальных услуг, полностью утратившим способность либо возможность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находящимся на постельном режиме или передвигающимся в пределах палаты с посторонней помощью, в стационарной форме социального обслуживания социально-бытовых, социально-медицинских, социально-психологических, социально-педагогических, социально-трудовых, социально-правовых услуг, услуг в целях повышения коммуникативного потенциала получателей</w:t>
      </w:r>
      <w:proofErr w:type="gramEnd"/>
      <w:r>
        <w:rPr>
          <w:rFonts w:ascii="Times New Roman" w:eastAsia="Times New Roman" w:hAnsi="Times New Roman" w:cs="Times New Roman"/>
          <w:sz w:val="28"/>
        </w:rPr>
        <w:t xml:space="preserve"> социальных услуг, имеющих ограничения жизнедеятельности, а также услуг по сопровождению получателей социальных услуг при госпитализации в медицинские организации в целях осуществления ухода за указанными получателями социальных услуг.</w:t>
      </w:r>
    </w:p>
    <w:p w:rsidR="004D266D" w:rsidRDefault="004D266D">
      <w:pPr>
        <w:tabs>
          <w:tab w:val="center" w:pos="0"/>
        </w:tabs>
        <w:spacing w:after="0"/>
        <w:ind w:firstLine="709"/>
        <w:jc w:val="both"/>
        <w:rPr>
          <w:rFonts w:ascii="Times New Roman" w:eastAsia="Times New Roman" w:hAnsi="Times New Roman" w:cs="Times New Roman"/>
          <w:sz w:val="28"/>
        </w:rPr>
      </w:pPr>
    </w:p>
    <w:p w:rsidR="004D266D" w:rsidRDefault="004D266D">
      <w:pPr>
        <w:tabs>
          <w:tab w:val="center" w:pos="0"/>
        </w:tabs>
        <w:spacing w:after="0"/>
        <w:ind w:firstLine="709"/>
        <w:jc w:val="both"/>
        <w:rPr>
          <w:rFonts w:ascii="Times New Roman" w:eastAsia="Times New Roman" w:hAnsi="Times New Roman" w:cs="Times New Roman"/>
          <w:sz w:val="28"/>
        </w:rPr>
      </w:pPr>
    </w:p>
    <w:p w:rsidR="004D266D" w:rsidRDefault="004D266D">
      <w:pPr>
        <w:tabs>
          <w:tab w:val="center" w:pos="0"/>
        </w:tabs>
        <w:spacing w:after="0"/>
        <w:ind w:firstLine="709"/>
        <w:jc w:val="both"/>
        <w:rPr>
          <w:rFonts w:ascii="Times New Roman" w:eastAsia="Times New Roman" w:hAnsi="Times New Roman" w:cs="Times New Roman"/>
          <w:sz w:val="28"/>
        </w:rPr>
      </w:pPr>
    </w:p>
    <w:p w:rsidR="006C4855" w:rsidRDefault="00F434DE">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 </w:t>
      </w:r>
    </w:p>
    <w:p w:rsidR="004D266D" w:rsidRDefault="00F434DE" w:rsidP="004D266D">
      <w:pPr>
        <w:tabs>
          <w:tab w:val="center" w:pos="0"/>
        </w:tabs>
        <w:spacing w:after="0"/>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Московская область, </w:t>
      </w:r>
      <w:proofErr w:type="spellStart"/>
      <w:r>
        <w:rPr>
          <w:rFonts w:ascii="Times New Roman" w:eastAsia="Times New Roman" w:hAnsi="Times New Roman" w:cs="Times New Roman"/>
          <w:sz w:val="28"/>
        </w:rPr>
        <w:t>г.о</w:t>
      </w:r>
      <w:proofErr w:type="spellEnd"/>
      <w:r>
        <w:rPr>
          <w:rFonts w:ascii="Times New Roman" w:eastAsia="Times New Roman" w:hAnsi="Times New Roman" w:cs="Times New Roman"/>
          <w:sz w:val="28"/>
        </w:rPr>
        <w:t xml:space="preserve">. Коломна, село Черкизово, ул. Советская, дом 3. </w:t>
      </w:r>
      <w:proofErr w:type="gramEnd"/>
    </w:p>
    <w:p w:rsidR="006C4855" w:rsidRDefault="00F434DE">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Режим работы - круглосуточно. Койко-мест  - </w:t>
      </w:r>
      <w:r w:rsidR="000D73F2">
        <w:rPr>
          <w:rFonts w:ascii="Times New Roman" w:eastAsia="Times New Roman" w:hAnsi="Times New Roman" w:cs="Times New Roman"/>
          <w:sz w:val="28"/>
        </w:rPr>
        <w:t>95</w:t>
      </w:r>
      <w:bookmarkStart w:id="0" w:name="_GoBack"/>
      <w:bookmarkEnd w:id="0"/>
      <w:r>
        <w:rPr>
          <w:rFonts w:ascii="Times New Roman" w:eastAsia="Times New Roman" w:hAnsi="Times New Roman" w:cs="Times New Roman"/>
          <w:sz w:val="28"/>
        </w:rPr>
        <w:t>;</w:t>
      </w:r>
    </w:p>
    <w:p w:rsidR="006C4855" w:rsidRDefault="00F434DE">
      <w:pPr>
        <w:tabs>
          <w:tab w:val="center" w:pos="0"/>
        </w:tabs>
        <w:spacing w:after="0"/>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Московская область, </w:t>
      </w:r>
      <w:proofErr w:type="spellStart"/>
      <w:r>
        <w:rPr>
          <w:rFonts w:ascii="Times New Roman" w:eastAsia="Times New Roman" w:hAnsi="Times New Roman" w:cs="Times New Roman"/>
          <w:sz w:val="28"/>
        </w:rPr>
        <w:t>г.о</w:t>
      </w:r>
      <w:proofErr w:type="spellEnd"/>
      <w:r>
        <w:rPr>
          <w:rFonts w:ascii="Times New Roman" w:eastAsia="Times New Roman" w:hAnsi="Times New Roman" w:cs="Times New Roman"/>
          <w:sz w:val="28"/>
        </w:rPr>
        <w:t>. Коломна, г. Коломна, ул. Октябрьской революции, д.73</w:t>
      </w:r>
      <w:r w:rsidR="00371387">
        <w:rPr>
          <w:rFonts w:ascii="Times New Roman" w:eastAsia="Times New Roman" w:hAnsi="Times New Roman" w:cs="Times New Roman"/>
          <w:sz w:val="28"/>
        </w:rPr>
        <w:t>.</w:t>
      </w:r>
      <w:proofErr w:type="gramEnd"/>
      <w:r w:rsidR="0037138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Режим работы - круглосуточно. Койко-мест  - </w:t>
      </w:r>
      <w:r w:rsidR="009E4A70">
        <w:rPr>
          <w:rFonts w:ascii="Times New Roman" w:eastAsia="Times New Roman" w:hAnsi="Times New Roman" w:cs="Times New Roman"/>
          <w:sz w:val="28"/>
        </w:rPr>
        <w:t>95</w:t>
      </w:r>
      <w:r>
        <w:rPr>
          <w:rFonts w:ascii="Times New Roman" w:eastAsia="Times New Roman" w:hAnsi="Times New Roman" w:cs="Times New Roman"/>
          <w:sz w:val="28"/>
        </w:rPr>
        <w:t>.</w:t>
      </w:r>
    </w:p>
    <w:p w:rsidR="00C511C4" w:rsidRDefault="00C511C4" w:rsidP="00C511C4">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Наличие свободных мест – 0.</w:t>
      </w:r>
    </w:p>
    <w:p w:rsidR="006C4855" w:rsidRDefault="00F434DE">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Отделение трудовой реабилитации</w:t>
      </w:r>
      <w:r>
        <w:rPr>
          <w:rFonts w:ascii="Times New Roman" w:eastAsia="Times New Roman" w:hAnsi="Times New Roman" w:cs="Times New Roman"/>
          <w:sz w:val="28"/>
        </w:rPr>
        <w:t xml:space="preserve"> предназначено для оказания социально-трудовых услуг в стационарной форме социального обслуживания, для выбора методов и средств обучения, направленных на повышение функциональных резервов здоровья с целью восстановления и приобретения трудовых навыков.</w:t>
      </w:r>
    </w:p>
    <w:p w:rsidR="004E453C" w:rsidRDefault="004E453C" w:rsidP="004E453C">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 </w:t>
      </w:r>
    </w:p>
    <w:p w:rsidR="004E453C" w:rsidRDefault="004E453C" w:rsidP="004E453C">
      <w:pPr>
        <w:tabs>
          <w:tab w:val="center" w:pos="0"/>
        </w:tabs>
        <w:spacing w:after="0"/>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Московская область, </w:t>
      </w:r>
      <w:proofErr w:type="spellStart"/>
      <w:r>
        <w:rPr>
          <w:rFonts w:ascii="Times New Roman" w:eastAsia="Times New Roman" w:hAnsi="Times New Roman" w:cs="Times New Roman"/>
          <w:sz w:val="28"/>
        </w:rPr>
        <w:t>г.о</w:t>
      </w:r>
      <w:proofErr w:type="spellEnd"/>
      <w:r>
        <w:rPr>
          <w:rFonts w:ascii="Times New Roman" w:eastAsia="Times New Roman" w:hAnsi="Times New Roman" w:cs="Times New Roman"/>
          <w:sz w:val="28"/>
        </w:rPr>
        <w:t xml:space="preserve">. Коломна, село Черкизово, ул. Советская, дом 3. </w:t>
      </w:r>
      <w:proofErr w:type="gramEnd"/>
    </w:p>
    <w:p w:rsidR="004E453C" w:rsidRPr="004E453C" w:rsidRDefault="004E453C" w:rsidP="004E453C">
      <w:pPr>
        <w:tabs>
          <w:tab w:val="center" w:pos="0"/>
        </w:tabs>
        <w:spacing w:after="0"/>
        <w:ind w:firstLine="709"/>
        <w:jc w:val="both"/>
        <w:rPr>
          <w:rFonts w:ascii="Times New Roman" w:eastAsia="Times New Roman" w:hAnsi="Times New Roman" w:cs="Times New Roman"/>
          <w:sz w:val="28"/>
          <w:shd w:val="clear" w:color="auto" w:fill="FFFF00"/>
        </w:rPr>
      </w:pPr>
      <w:proofErr w:type="gramStart"/>
      <w:r>
        <w:rPr>
          <w:rFonts w:ascii="Times New Roman" w:eastAsia="Times New Roman" w:hAnsi="Times New Roman" w:cs="Times New Roman"/>
          <w:sz w:val="28"/>
        </w:rPr>
        <w:t xml:space="preserve">Московская область, </w:t>
      </w:r>
      <w:proofErr w:type="spellStart"/>
      <w:r>
        <w:rPr>
          <w:rFonts w:ascii="Times New Roman" w:eastAsia="Times New Roman" w:hAnsi="Times New Roman" w:cs="Times New Roman"/>
          <w:sz w:val="28"/>
        </w:rPr>
        <w:t>г.о</w:t>
      </w:r>
      <w:proofErr w:type="spellEnd"/>
      <w:r>
        <w:rPr>
          <w:rFonts w:ascii="Times New Roman" w:eastAsia="Times New Roman" w:hAnsi="Times New Roman" w:cs="Times New Roman"/>
          <w:sz w:val="28"/>
        </w:rPr>
        <w:t>. Коломна, г. Коломна, ул. Октябрьской революции, д.73.</w:t>
      </w:r>
      <w:proofErr w:type="gramEnd"/>
    </w:p>
    <w:p w:rsidR="006C4855" w:rsidRDefault="00F434DE">
      <w:pPr>
        <w:tabs>
          <w:tab w:val="center" w:pos="0"/>
        </w:tabs>
        <w:spacing w:after="0"/>
        <w:ind w:firstLine="709"/>
        <w:jc w:val="both"/>
        <w:rPr>
          <w:rFonts w:ascii="Times New Roman" w:eastAsia="Times New Roman" w:hAnsi="Times New Roman" w:cs="Times New Roman"/>
          <w:sz w:val="28"/>
          <w:shd w:val="clear" w:color="auto" w:fill="FFFF00"/>
        </w:rPr>
      </w:pPr>
      <w:r>
        <w:rPr>
          <w:rFonts w:ascii="Times New Roman" w:eastAsia="Times New Roman" w:hAnsi="Times New Roman" w:cs="Times New Roman"/>
          <w:b/>
          <w:sz w:val="28"/>
        </w:rPr>
        <w:t>Отделение социально-трудовой реабилитации</w:t>
      </w:r>
      <w:r>
        <w:rPr>
          <w:rFonts w:ascii="Times New Roman" w:eastAsia="Times New Roman" w:hAnsi="Times New Roman" w:cs="Times New Roman"/>
          <w:sz w:val="28"/>
        </w:rPr>
        <w:t xml:space="preserve"> </w:t>
      </w:r>
      <w:r>
        <w:rPr>
          <w:rFonts w:ascii="Times New Roman" w:eastAsia="Times New Roman" w:hAnsi="Times New Roman" w:cs="Times New Roman"/>
          <w:b/>
          <w:sz w:val="28"/>
        </w:rPr>
        <w:t>и культурно-массового обслуживания</w:t>
      </w:r>
      <w:r>
        <w:rPr>
          <w:rFonts w:ascii="Times New Roman" w:eastAsia="Times New Roman" w:hAnsi="Times New Roman" w:cs="Times New Roman"/>
          <w:sz w:val="28"/>
        </w:rPr>
        <w:t xml:space="preserve"> предназначено для оказания социально-трудовых, социально-психологических, социально-педагогических, социально-правовых услуг, а также услуг в целях повышения коммуникативного потенциала получателей социальных услуг, имеющих ограничение жизнедеятельности, а также для организации досуга и проведения культурно-массовых мероприятий по адресу: </w:t>
      </w:r>
      <w:proofErr w:type="gramStart"/>
      <w:r>
        <w:rPr>
          <w:rFonts w:ascii="Times New Roman" w:eastAsia="Times New Roman" w:hAnsi="Times New Roman" w:cs="Times New Roman"/>
          <w:sz w:val="28"/>
        </w:rPr>
        <w:t xml:space="preserve">Московская область, </w:t>
      </w:r>
      <w:proofErr w:type="spellStart"/>
      <w:r>
        <w:rPr>
          <w:rFonts w:ascii="Times New Roman" w:eastAsia="Times New Roman" w:hAnsi="Times New Roman" w:cs="Times New Roman"/>
          <w:sz w:val="28"/>
        </w:rPr>
        <w:t>г.о</w:t>
      </w:r>
      <w:proofErr w:type="spellEnd"/>
      <w:r>
        <w:rPr>
          <w:rFonts w:ascii="Times New Roman" w:eastAsia="Times New Roman" w:hAnsi="Times New Roman" w:cs="Times New Roman"/>
          <w:sz w:val="28"/>
        </w:rPr>
        <w:t>. Коломна, г. Коломна, ул. Октябрьской революции, д.73</w:t>
      </w:r>
      <w:r w:rsidR="00371387">
        <w:rPr>
          <w:rFonts w:ascii="Times New Roman" w:eastAsia="Times New Roman" w:hAnsi="Times New Roman" w:cs="Times New Roman"/>
          <w:sz w:val="28"/>
        </w:rPr>
        <w:t>.</w:t>
      </w:r>
      <w:proofErr w:type="gramEnd"/>
    </w:p>
    <w:p w:rsidR="006C4855" w:rsidRDefault="00F434DE">
      <w:pPr>
        <w:tabs>
          <w:tab w:val="center" w:pos="0"/>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Отделение «Аптека»</w:t>
      </w:r>
      <w:r>
        <w:rPr>
          <w:rFonts w:ascii="Times New Roman" w:eastAsia="Times New Roman" w:hAnsi="Times New Roman" w:cs="Times New Roman"/>
          <w:color w:val="000000"/>
          <w:sz w:val="28"/>
        </w:rPr>
        <w:t xml:space="preserve"> предназначено для обеспечения получателей социальных услуг необходимыми лекарственными препаратами, перевязочным материалом, предметами ухода и осуществления фармацевтического </w:t>
      </w:r>
      <w:proofErr w:type="gramStart"/>
      <w:r>
        <w:rPr>
          <w:rFonts w:ascii="Times New Roman" w:eastAsia="Times New Roman" w:hAnsi="Times New Roman" w:cs="Times New Roman"/>
          <w:color w:val="000000"/>
          <w:sz w:val="28"/>
        </w:rPr>
        <w:t>контроля за</w:t>
      </w:r>
      <w:proofErr w:type="gramEnd"/>
      <w:r>
        <w:rPr>
          <w:rFonts w:ascii="Times New Roman" w:eastAsia="Times New Roman" w:hAnsi="Times New Roman" w:cs="Times New Roman"/>
          <w:color w:val="000000"/>
          <w:sz w:val="28"/>
        </w:rPr>
        <w:t xml:space="preserve"> качеством поступающих лекарственных препаратов.</w:t>
      </w:r>
    </w:p>
    <w:p w:rsidR="004E453C" w:rsidRDefault="004E453C" w:rsidP="004E453C">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 </w:t>
      </w:r>
    </w:p>
    <w:p w:rsidR="004E453C" w:rsidRPr="004E453C" w:rsidRDefault="004E453C" w:rsidP="004E453C">
      <w:pPr>
        <w:tabs>
          <w:tab w:val="center" w:pos="0"/>
        </w:tabs>
        <w:spacing w:after="0"/>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Московская область, </w:t>
      </w:r>
      <w:proofErr w:type="spellStart"/>
      <w:r>
        <w:rPr>
          <w:rFonts w:ascii="Times New Roman" w:eastAsia="Times New Roman" w:hAnsi="Times New Roman" w:cs="Times New Roman"/>
          <w:sz w:val="28"/>
        </w:rPr>
        <w:t>г.о</w:t>
      </w:r>
      <w:proofErr w:type="spellEnd"/>
      <w:r>
        <w:rPr>
          <w:rFonts w:ascii="Times New Roman" w:eastAsia="Times New Roman" w:hAnsi="Times New Roman" w:cs="Times New Roman"/>
          <w:sz w:val="28"/>
        </w:rPr>
        <w:t xml:space="preserve">. Коломна, село Черкизово, ул. Советская, дом 3. </w:t>
      </w:r>
      <w:proofErr w:type="gramEnd"/>
    </w:p>
    <w:p w:rsidR="00371387" w:rsidRDefault="00F434DE">
      <w:pPr>
        <w:tabs>
          <w:tab w:val="center" w:pos="0"/>
        </w:tabs>
        <w:spacing w:after="0"/>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b/>
          <w:sz w:val="28"/>
        </w:rPr>
        <w:t>Отделение социально-трудовой реабилитации и психолого-педагогической помощи</w:t>
      </w:r>
      <w:r>
        <w:rPr>
          <w:rFonts w:ascii="Times New Roman" w:eastAsia="Times New Roman" w:hAnsi="Times New Roman" w:cs="Times New Roman"/>
          <w:sz w:val="28"/>
        </w:rPr>
        <w:t xml:space="preserve"> предназначено для оказания социально-трудовых, социально-психологических, социально-педагогических, а также услуг в целях повышения коммуникативного потенциала получателей социальных услуг, имеющих ограничения жизнедеятельности в возрасте до 18 лет,  для осуществления воспитательных мероприятий, проведения психолого-педагогического обследования, анализа поведения, предоставления </w:t>
      </w:r>
      <w:r>
        <w:rPr>
          <w:rFonts w:ascii="Times New Roman" w:eastAsia="Times New Roman" w:hAnsi="Times New Roman" w:cs="Times New Roman"/>
          <w:sz w:val="28"/>
        </w:rPr>
        <w:lastRenderedPageBreak/>
        <w:t>логопедической и психологической помощи, содействия в организации обучения получателей социальных услуг в образовательных организациях, проведения мероприятий по социальной адаптации</w:t>
      </w:r>
      <w:proofErr w:type="gramEnd"/>
      <w:r>
        <w:rPr>
          <w:rFonts w:ascii="Times New Roman" w:eastAsia="Times New Roman" w:hAnsi="Times New Roman" w:cs="Times New Roman"/>
          <w:sz w:val="28"/>
        </w:rPr>
        <w:t>, по социализации, организации профессионального и трудового обучения, профессиональной подготовки, переподготовки и повышения квалификации</w:t>
      </w:r>
      <w:r w:rsidR="00371387">
        <w:rPr>
          <w:rFonts w:ascii="Times New Roman" w:eastAsia="Times New Roman" w:hAnsi="Times New Roman" w:cs="Times New Roman"/>
          <w:sz w:val="28"/>
        </w:rPr>
        <w:t>.</w:t>
      </w:r>
    </w:p>
    <w:p w:rsidR="00B679B6" w:rsidRDefault="00F434DE">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679B6" w:rsidRPr="00B679B6">
        <w:rPr>
          <w:rFonts w:ascii="Times New Roman" w:eastAsia="Times New Roman" w:hAnsi="Times New Roman" w:cs="Times New Roman"/>
          <w:sz w:val="28"/>
        </w:rPr>
        <w:t>Адрес отделения: Московская область, г. Коломна, ул. Октябрьской революции, д.73</w:t>
      </w:r>
      <w:r w:rsidR="0019584F">
        <w:rPr>
          <w:rFonts w:ascii="Times New Roman" w:eastAsia="Times New Roman" w:hAnsi="Times New Roman" w:cs="Times New Roman"/>
          <w:sz w:val="28"/>
        </w:rPr>
        <w:t>.</w:t>
      </w:r>
      <w:r w:rsidR="00B679B6" w:rsidRPr="00B679B6">
        <w:rPr>
          <w:rFonts w:ascii="Times New Roman" w:eastAsia="Times New Roman" w:hAnsi="Times New Roman" w:cs="Times New Roman"/>
          <w:sz w:val="28"/>
        </w:rPr>
        <w:t xml:space="preserve"> </w:t>
      </w:r>
    </w:p>
    <w:p w:rsidR="006C4855" w:rsidRDefault="00F434DE">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Отделение дневного пребывания</w:t>
      </w:r>
      <w:r>
        <w:rPr>
          <w:rFonts w:ascii="Times New Roman" w:eastAsia="Times New Roman" w:hAnsi="Times New Roman" w:cs="Times New Roman"/>
          <w:sz w:val="28"/>
        </w:rPr>
        <w:t xml:space="preserve"> предназначено для оказания получателям социальных услуг в возрасте до 18 лет в полустационарной форме социального обслуживания социально-бытовых, социально-медицинских, социально-психологических, социально-педагогических, социально-трудовых, социально-правовых услуг, а также услуг в целях повышения коммуникативного потенциала получателей социальных услуг, имеющих ограничения жизнедеятельности.</w:t>
      </w:r>
    </w:p>
    <w:p w:rsidR="006C4855" w:rsidRDefault="00F434DE">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Адрес отделения: Московская область, г. Коломна, ул. Октябрьской революции, д.73</w:t>
      </w:r>
      <w:r w:rsidR="0019584F">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Режим отделения – рабочие дни с </w:t>
      </w:r>
      <w:r w:rsidR="0019584F">
        <w:rPr>
          <w:rFonts w:ascii="Times New Roman" w:eastAsia="Times New Roman" w:hAnsi="Times New Roman" w:cs="Times New Roman"/>
          <w:sz w:val="28"/>
        </w:rPr>
        <w:t>7</w:t>
      </w:r>
      <w:r>
        <w:rPr>
          <w:rFonts w:ascii="Times New Roman" w:eastAsia="Times New Roman" w:hAnsi="Times New Roman" w:cs="Times New Roman"/>
          <w:sz w:val="28"/>
        </w:rPr>
        <w:t>:</w:t>
      </w:r>
      <w:r w:rsidR="0019584F">
        <w:rPr>
          <w:rFonts w:ascii="Times New Roman" w:eastAsia="Times New Roman" w:hAnsi="Times New Roman" w:cs="Times New Roman"/>
          <w:sz w:val="28"/>
        </w:rPr>
        <w:t>3</w:t>
      </w:r>
      <w:r>
        <w:rPr>
          <w:rFonts w:ascii="Times New Roman" w:eastAsia="Times New Roman" w:hAnsi="Times New Roman" w:cs="Times New Roman"/>
          <w:sz w:val="28"/>
        </w:rPr>
        <w:t xml:space="preserve">0 до </w:t>
      </w:r>
      <w:r w:rsidR="0019584F">
        <w:rPr>
          <w:rFonts w:ascii="Times New Roman" w:eastAsia="Times New Roman" w:hAnsi="Times New Roman" w:cs="Times New Roman"/>
          <w:sz w:val="28"/>
        </w:rPr>
        <w:t>19</w:t>
      </w:r>
      <w:r>
        <w:rPr>
          <w:rFonts w:ascii="Times New Roman" w:eastAsia="Times New Roman" w:hAnsi="Times New Roman" w:cs="Times New Roman"/>
          <w:sz w:val="28"/>
        </w:rPr>
        <w:t>:</w:t>
      </w:r>
      <w:r w:rsidR="0019584F">
        <w:rPr>
          <w:rFonts w:ascii="Times New Roman" w:eastAsia="Times New Roman" w:hAnsi="Times New Roman" w:cs="Times New Roman"/>
          <w:sz w:val="28"/>
        </w:rPr>
        <w:t>3</w:t>
      </w:r>
      <w:r>
        <w:rPr>
          <w:rFonts w:ascii="Times New Roman" w:eastAsia="Times New Roman" w:hAnsi="Times New Roman" w:cs="Times New Roman"/>
          <w:sz w:val="28"/>
        </w:rPr>
        <w:t>0</w:t>
      </w:r>
    </w:p>
    <w:p w:rsidR="006C4855" w:rsidRDefault="009E4A70">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Мощность отделения - 20</w:t>
      </w:r>
      <w:r w:rsidR="00F434DE">
        <w:rPr>
          <w:rFonts w:ascii="Times New Roman" w:eastAsia="Times New Roman" w:hAnsi="Times New Roman" w:cs="Times New Roman"/>
          <w:sz w:val="28"/>
        </w:rPr>
        <w:t xml:space="preserve"> койко-мест.</w:t>
      </w:r>
    </w:p>
    <w:p w:rsidR="00C511C4" w:rsidRDefault="00C511C4" w:rsidP="00C511C4">
      <w:p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Наличие свободных мест – 0.</w:t>
      </w:r>
    </w:p>
    <w:p w:rsidR="006C4855" w:rsidRDefault="006C4855">
      <w:pPr>
        <w:tabs>
          <w:tab w:val="center" w:pos="0"/>
        </w:tabs>
        <w:spacing w:after="0"/>
        <w:jc w:val="center"/>
        <w:rPr>
          <w:rFonts w:ascii="Times New Roman" w:eastAsia="Times New Roman" w:hAnsi="Times New Roman" w:cs="Times New Roman"/>
          <w:b/>
          <w:i/>
          <w:sz w:val="32"/>
        </w:rPr>
      </w:pPr>
    </w:p>
    <w:p w:rsidR="006C4855" w:rsidRDefault="00F434DE">
      <w:pPr>
        <w:tabs>
          <w:tab w:val="center" w:pos="0"/>
        </w:tabs>
        <w:spacing w:after="0"/>
        <w:jc w:val="center"/>
        <w:rPr>
          <w:rFonts w:ascii="Times New Roman" w:eastAsia="Times New Roman" w:hAnsi="Times New Roman" w:cs="Times New Roman"/>
          <w:b/>
          <w:i/>
          <w:sz w:val="32"/>
        </w:rPr>
      </w:pPr>
      <w:r>
        <w:rPr>
          <w:rFonts w:ascii="Times New Roman" w:eastAsia="Times New Roman" w:hAnsi="Times New Roman" w:cs="Times New Roman"/>
          <w:b/>
          <w:i/>
          <w:sz w:val="32"/>
        </w:rPr>
        <w:t xml:space="preserve">Инновационные проекты, </w:t>
      </w:r>
    </w:p>
    <w:p w:rsidR="006C4855" w:rsidRDefault="00F434DE">
      <w:pPr>
        <w:tabs>
          <w:tab w:val="center" w:pos="0"/>
        </w:tabs>
        <w:spacing w:after="0"/>
        <w:jc w:val="center"/>
        <w:rPr>
          <w:rFonts w:ascii="Times New Roman" w:eastAsia="Times New Roman" w:hAnsi="Times New Roman" w:cs="Times New Roman"/>
          <w:b/>
          <w:i/>
          <w:sz w:val="32"/>
        </w:rPr>
      </w:pPr>
      <w:r>
        <w:rPr>
          <w:rFonts w:ascii="Times New Roman" w:eastAsia="Times New Roman" w:hAnsi="Times New Roman" w:cs="Times New Roman"/>
          <w:b/>
          <w:i/>
          <w:sz w:val="32"/>
        </w:rPr>
        <w:t>реализуемые в «Добром доме «Коломенский»</w:t>
      </w:r>
    </w:p>
    <w:p w:rsidR="006C4855" w:rsidRDefault="006C4855">
      <w:pPr>
        <w:tabs>
          <w:tab w:val="center" w:pos="0"/>
        </w:tabs>
        <w:spacing w:after="0"/>
        <w:jc w:val="both"/>
        <w:rPr>
          <w:rFonts w:ascii="Times New Roman" w:eastAsia="Times New Roman" w:hAnsi="Times New Roman" w:cs="Times New Roman"/>
          <w:b/>
          <w:i/>
          <w:sz w:val="28"/>
        </w:rPr>
      </w:pP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b/>
          <w:sz w:val="28"/>
        </w:rPr>
        <w:tab/>
        <w:t>1. «Красота рукодельная»</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Организация досуга получателей социальных услуг путем проведения занятий по декоративно-прикладному творчеству, под руководством профессионального наставника.</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На данных занятиях ребята вышивают крестом, делают подделки из соломки, батика, бисера, кожи. Освоили технику «</w:t>
      </w:r>
      <w:proofErr w:type="spellStart"/>
      <w:r>
        <w:rPr>
          <w:rFonts w:ascii="Times New Roman" w:eastAsia="Times New Roman" w:hAnsi="Times New Roman" w:cs="Times New Roman"/>
          <w:sz w:val="28"/>
        </w:rPr>
        <w:t>Квилинг</w:t>
      </w:r>
      <w:proofErr w:type="spellEnd"/>
      <w:r>
        <w:rPr>
          <w:rFonts w:ascii="Times New Roman" w:eastAsia="Times New Roman" w:hAnsi="Times New Roman" w:cs="Times New Roman"/>
          <w:sz w:val="28"/>
        </w:rPr>
        <w:t>» (скручивание бумажных полосок в различные элементы для картин), «</w:t>
      </w:r>
      <w:proofErr w:type="spellStart"/>
      <w:r>
        <w:rPr>
          <w:rFonts w:ascii="Times New Roman" w:eastAsia="Times New Roman" w:hAnsi="Times New Roman" w:cs="Times New Roman"/>
          <w:sz w:val="28"/>
        </w:rPr>
        <w:t>Декупаж</w:t>
      </w:r>
      <w:proofErr w:type="spellEnd"/>
      <w:r>
        <w:rPr>
          <w:rFonts w:ascii="Times New Roman" w:eastAsia="Times New Roman" w:hAnsi="Times New Roman" w:cs="Times New Roman"/>
          <w:sz w:val="28"/>
        </w:rPr>
        <w:t>» (декорирование различных предметов с помощью бумажных салфеток, клея, шпатлевки и лака), «Макраме», «</w:t>
      </w:r>
      <w:proofErr w:type="spellStart"/>
      <w:r>
        <w:rPr>
          <w:rFonts w:ascii="Times New Roman" w:eastAsia="Times New Roman" w:hAnsi="Times New Roman" w:cs="Times New Roman"/>
          <w:sz w:val="28"/>
        </w:rPr>
        <w:t>Изонить</w:t>
      </w:r>
      <w:proofErr w:type="spellEnd"/>
      <w:r>
        <w:rPr>
          <w:rFonts w:ascii="Times New Roman" w:eastAsia="Times New Roman" w:hAnsi="Times New Roman" w:cs="Times New Roman"/>
          <w:sz w:val="28"/>
        </w:rPr>
        <w:t>», «</w:t>
      </w:r>
      <w:proofErr w:type="spellStart"/>
      <w:r>
        <w:rPr>
          <w:rFonts w:ascii="Times New Roman" w:eastAsia="Times New Roman" w:hAnsi="Times New Roman" w:cs="Times New Roman"/>
          <w:sz w:val="28"/>
        </w:rPr>
        <w:t>Бисероплетение</w:t>
      </w:r>
      <w:proofErr w:type="spellEnd"/>
      <w:r>
        <w:rPr>
          <w:rFonts w:ascii="Times New Roman" w:eastAsia="Times New Roman" w:hAnsi="Times New Roman" w:cs="Times New Roman"/>
          <w:sz w:val="28"/>
        </w:rPr>
        <w:t xml:space="preserve">».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Многим очень нравиться занятия в кружке «</w:t>
      </w:r>
      <w:proofErr w:type="spellStart"/>
      <w:r>
        <w:rPr>
          <w:rFonts w:ascii="Times New Roman" w:eastAsia="Times New Roman" w:hAnsi="Times New Roman" w:cs="Times New Roman"/>
          <w:sz w:val="28"/>
        </w:rPr>
        <w:t>Стринг</w:t>
      </w:r>
      <w:proofErr w:type="spell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Арт</w:t>
      </w:r>
      <w:proofErr w:type="gramEnd"/>
      <w:r>
        <w:rPr>
          <w:rFonts w:ascii="Times New Roman" w:eastAsia="Times New Roman" w:hAnsi="Times New Roman" w:cs="Times New Roman"/>
          <w:sz w:val="28"/>
        </w:rPr>
        <w:t xml:space="preserve">» - достаточно популярное и необычное искусство, которое позволяет сочетать, казалось бы, несочетаемые вещи: мягкие нитки и жесткие гвозди.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Проводятся занятия по освоению различных техник и способов рисования (правополушарное рисование, изготовление картин из шерсти методом послойного выкладывания, рисование солью, картины по номерам, раскраски анти-стресс, </w:t>
      </w:r>
      <w:proofErr w:type="spellStart"/>
      <w:r>
        <w:rPr>
          <w:rFonts w:ascii="Times New Roman" w:eastAsia="Times New Roman" w:hAnsi="Times New Roman" w:cs="Times New Roman"/>
          <w:sz w:val="28"/>
        </w:rPr>
        <w:t>пластилинография</w:t>
      </w:r>
      <w:proofErr w:type="spellEnd"/>
      <w:r>
        <w:rPr>
          <w:rFonts w:ascii="Times New Roman" w:eastAsia="Times New Roman" w:hAnsi="Times New Roman" w:cs="Times New Roman"/>
          <w:sz w:val="28"/>
        </w:rPr>
        <w:t xml:space="preserve">, изготовление </w:t>
      </w:r>
      <w:proofErr w:type="spellStart"/>
      <w:r>
        <w:rPr>
          <w:rFonts w:ascii="Times New Roman" w:eastAsia="Times New Roman" w:hAnsi="Times New Roman" w:cs="Times New Roman"/>
          <w:sz w:val="28"/>
        </w:rPr>
        <w:t>агамогрофа</w:t>
      </w:r>
      <w:proofErr w:type="spellEnd"/>
      <w:r>
        <w:rPr>
          <w:rFonts w:ascii="Times New Roman" w:eastAsia="Times New Roman" w:hAnsi="Times New Roman" w:cs="Times New Roman"/>
          <w:sz w:val="28"/>
        </w:rPr>
        <w:t>).</w:t>
      </w:r>
    </w:p>
    <w:p w:rsidR="006C4855" w:rsidRPr="001B122E" w:rsidRDefault="006C4855">
      <w:pPr>
        <w:tabs>
          <w:tab w:val="center" w:pos="0"/>
        </w:tabs>
        <w:spacing w:after="0"/>
        <w:jc w:val="both"/>
        <w:rPr>
          <w:rFonts w:ascii="Times New Roman" w:eastAsia="Times New Roman" w:hAnsi="Times New Roman" w:cs="Times New Roman"/>
          <w:sz w:val="28"/>
        </w:rPr>
      </w:pPr>
    </w:p>
    <w:p w:rsidR="006C4855" w:rsidRDefault="00C95A8F">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b/>
          <w:sz w:val="28"/>
        </w:rPr>
        <w:lastRenderedPageBreak/>
        <w:tab/>
        <w:t>2</w:t>
      </w:r>
      <w:r w:rsidR="00F434DE">
        <w:rPr>
          <w:rFonts w:ascii="Times New Roman" w:eastAsia="Times New Roman" w:hAnsi="Times New Roman" w:cs="Times New Roman"/>
          <w:b/>
          <w:sz w:val="28"/>
        </w:rPr>
        <w:t>. «</w:t>
      </w:r>
      <w:proofErr w:type="spellStart"/>
      <w:r w:rsidR="00F434DE">
        <w:rPr>
          <w:rFonts w:ascii="Times New Roman" w:eastAsia="Times New Roman" w:hAnsi="Times New Roman" w:cs="Times New Roman"/>
          <w:b/>
          <w:sz w:val="28"/>
        </w:rPr>
        <w:t>Туротерапия</w:t>
      </w:r>
      <w:proofErr w:type="spellEnd"/>
      <w:r w:rsidR="00F434DE">
        <w:rPr>
          <w:rFonts w:ascii="Times New Roman" w:eastAsia="Times New Roman" w:hAnsi="Times New Roman" w:cs="Times New Roman"/>
          <w:b/>
          <w:sz w:val="28"/>
        </w:rPr>
        <w:t>»</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Социокультурная реабилитационная технология, в основе которой положены туристические и экскурсионные виды деятельности, которые помогает в создании </w:t>
      </w:r>
      <w:proofErr w:type="spellStart"/>
      <w:r>
        <w:rPr>
          <w:rFonts w:ascii="Times New Roman" w:eastAsia="Times New Roman" w:hAnsi="Times New Roman" w:cs="Times New Roman"/>
          <w:sz w:val="28"/>
        </w:rPr>
        <w:t>безбарьерной</w:t>
      </w:r>
      <w:proofErr w:type="spellEnd"/>
      <w:r>
        <w:rPr>
          <w:rFonts w:ascii="Times New Roman" w:eastAsia="Times New Roman" w:hAnsi="Times New Roman" w:cs="Times New Roman"/>
          <w:sz w:val="28"/>
        </w:rPr>
        <w:t xml:space="preserve"> среды для наших получателей социальных услуг.  </w:t>
      </w:r>
    </w:p>
    <w:p w:rsidR="006C4855" w:rsidRDefault="006C4855">
      <w:pPr>
        <w:tabs>
          <w:tab w:val="center" w:pos="0"/>
        </w:tabs>
        <w:spacing w:after="0"/>
        <w:jc w:val="both"/>
        <w:rPr>
          <w:rFonts w:ascii="Times New Roman" w:eastAsia="Times New Roman" w:hAnsi="Times New Roman" w:cs="Times New Roman"/>
          <w:sz w:val="28"/>
        </w:rPr>
      </w:pPr>
    </w:p>
    <w:p w:rsidR="006C4855" w:rsidRDefault="00C95A8F">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b/>
          <w:sz w:val="28"/>
        </w:rPr>
        <w:tab/>
        <w:t>3</w:t>
      </w:r>
      <w:r w:rsidR="00F434DE">
        <w:rPr>
          <w:rFonts w:ascii="Times New Roman" w:eastAsia="Times New Roman" w:hAnsi="Times New Roman" w:cs="Times New Roman"/>
          <w:b/>
          <w:sz w:val="28"/>
        </w:rPr>
        <w:t>. «</w:t>
      </w:r>
      <w:proofErr w:type="spellStart"/>
      <w:r w:rsidR="00F434DE">
        <w:rPr>
          <w:rFonts w:ascii="Times New Roman" w:eastAsia="Times New Roman" w:hAnsi="Times New Roman" w:cs="Times New Roman"/>
          <w:b/>
          <w:sz w:val="28"/>
        </w:rPr>
        <w:t>Канистерапия</w:t>
      </w:r>
      <w:proofErr w:type="spellEnd"/>
      <w:r w:rsidR="00F434DE">
        <w:rPr>
          <w:rFonts w:ascii="Times New Roman" w:eastAsia="Times New Roman" w:hAnsi="Times New Roman" w:cs="Times New Roman"/>
          <w:b/>
          <w:sz w:val="28"/>
        </w:rPr>
        <w:t>»</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Метод лечения и </w:t>
      </w:r>
      <w:proofErr w:type="gramStart"/>
      <w:r>
        <w:rPr>
          <w:rFonts w:ascii="Times New Roman" w:eastAsia="Times New Roman" w:hAnsi="Times New Roman" w:cs="Times New Roman"/>
          <w:sz w:val="28"/>
        </w:rPr>
        <w:t>реабилитации</w:t>
      </w:r>
      <w:proofErr w:type="gramEnd"/>
      <w:r>
        <w:rPr>
          <w:rFonts w:ascii="Times New Roman" w:eastAsia="Times New Roman" w:hAnsi="Times New Roman" w:cs="Times New Roman"/>
          <w:sz w:val="28"/>
        </w:rPr>
        <w:t xml:space="preserve"> проживающих в интернате с использованием специально отобранных и обученных собак. Регулярно, в течение года, наш интернат сотрудничает с Коломенской волонтерской организацией «Зоркие сердца», сотрудники которой, со своими «</w:t>
      </w:r>
      <w:proofErr w:type="spellStart"/>
      <w:r>
        <w:rPr>
          <w:rFonts w:ascii="Times New Roman" w:eastAsia="Times New Roman" w:hAnsi="Times New Roman" w:cs="Times New Roman"/>
          <w:sz w:val="28"/>
        </w:rPr>
        <w:t>червероногими</w:t>
      </w:r>
      <w:proofErr w:type="spellEnd"/>
      <w:r>
        <w:rPr>
          <w:rFonts w:ascii="Times New Roman" w:eastAsia="Times New Roman" w:hAnsi="Times New Roman" w:cs="Times New Roman"/>
          <w:sz w:val="28"/>
        </w:rPr>
        <w:t xml:space="preserve">» друзьями, приезжают в гости к </w:t>
      </w:r>
      <w:proofErr w:type="gramStart"/>
      <w:r>
        <w:rPr>
          <w:rFonts w:ascii="Times New Roman" w:eastAsia="Times New Roman" w:hAnsi="Times New Roman" w:cs="Times New Roman"/>
          <w:sz w:val="28"/>
        </w:rPr>
        <w:t>нашим</w:t>
      </w:r>
      <w:proofErr w:type="gramEnd"/>
      <w:r>
        <w:rPr>
          <w:rFonts w:ascii="Times New Roman" w:eastAsia="Times New Roman" w:hAnsi="Times New Roman" w:cs="Times New Roman"/>
          <w:sz w:val="28"/>
        </w:rPr>
        <w:t xml:space="preserve"> проживающим и наполняют радостью, любовью и незабываемыми впечатлениями не только сердца ребят, но и всех сотрудников интерната.</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Каждый приезд волонтеров с собаками в наш интернат используется как эффективный вид терапии, не смотря на то, что занятия проходят непринуждённо и легко, однако каждое занятие ориентировано на достижение определенных целей и результата. В ходе общения с собаками наши проживающие начинают более эффективно и открыто общаться между собой и с сотрудниками, понимать значение невербальной коммуникации, и это лишь небольшая часть пользы от проведения подобной терапии. </w:t>
      </w:r>
    </w:p>
    <w:p w:rsidR="006C4855" w:rsidRDefault="006C4855">
      <w:pPr>
        <w:tabs>
          <w:tab w:val="center" w:pos="0"/>
        </w:tabs>
        <w:spacing w:after="0"/>
        <w:jc w:val="both"/>
        <w:rPr>
          <w:rFonts w:ascii="Times New Roman" w:eastAsia="Times New Roman" w:hAnsi="Times New Roman" w:cs="Times New Roman"/>
          <w:sz w:val="28"/>
        </w:rPr>
      </w:pPr>
    </w:p>
    <w:p w:rsidR="006C4855" w:rsidRDefault="00C95A8F">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b/>
          <w:sz w:val="28"/>
        </w:rPr>
        <w:tab/>
        <w:t>4</w:t>
      </w:r>
      <w:r w:rsidR="00F434DE">
        <w:rPr>
          <w:rFonts w:ascii="Times New Roman" w:eastAsia="Times New Roman" w:hAnsi="Times New Roman" w:cs="Times New Roman"/>
          <w:b/>
          <w:sz w:val="28"/>
        </w:rPr>
        <w:t>. «Активное долголетие в Черкизово»</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Более 50-ти получателей социальных услуг нашего интерната являются постоянными участниками нового инновационного проекта «Активное долголетие в Черкизово», который основывается на социальном проекте губернатора Московской области «Активное долголетие», внедрение которого на территории Подмосковья стартовало в 2019 г.</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Основная цель проекта - улучшение качества жизни людей </w:t>
      </w:r>
      <w:proofErr w:type="spellStart"/>
      <w:r>
        <w:rPr>
          <w:rFonts w:ascii="Times New Roman" w:eastAsia="Times New Roman" w:hAnsi="Times New Roman" w:cs="Times New Roman"/>
          <w:sz w:val="28"/>
        </w:rPr>
        <w:t>предпенсионного</w:t>
      </w:r>
      <w:proofErr w:type="spellEnd"/>
      <w:r>
        <w:rPr>
          <w:rFonts w:ascii="Times New Roman" w:eastAsia="Times New Roman" w:hAnsi="Times New Roman" w:cs="Times New Roman"/>
          <w:sz w:val="28"/>
        </w:rPr>
        <w:t xml:space="preserve"> и пенсионного возраста путем создания новых возможностей для активного долголетия (туристические поездки, досуг, физическая культура, изучение современных компьютерных технологий, трудотерапия и многое другое).</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На базе нашего учреждения получатели социальных услуг </w:t>
      </w:r>
      <w:proofErr w:type="spellStart"/>
      <w:r>
        <w:rPr>
          <w:rFonts w:ascii="Times New Roman" w:eastAsia="Times New Roman" w:hAnsi="Times New Roman" w:cs="Times New Roman"/>
          <w:sz w:val="28"/>
        </w:rPr>
        <w:t>предпенсионного</w:t>
      </w:r>
      <w:proofErr w:type="spellEnd"/>
      <w:r>
        <w:rPr>
          <w:rFonts w:ascii="Times New Roman" w:eastAsia="Times New Roman" w:hAnsi="Times New Roman" w:cs="Times New Roman"/>
          <w:sz w:val="28"/>
        </w:rPr>
        <w:t xml:space="preserve"> и пенсионного возраста участвуют в следующих занятиях:</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1. Скандинавская ходьба;</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2. Туристические поездки;</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3. Компьютерная грамотность;</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4. Физкультура;</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 ЛФК и дыхательная гимнастика;</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6. Танцы;</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7. Йога;</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8. Пение;</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9. Театральная студия;</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10. Декоративно-прикладное творчество;</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11. Курс психологических тренировок памяти для пожилых людей.</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Одним </w:t>
      </w:r>
      <w:proofErr w:type="gramStart"/>
      <w:r>
        <w:rPr>
          <w:rFonts w:ascii="Times New Roman" w:eastAsia="Times New Roman" w:hAnsi="Times New Roman" w:cs="Times New Roman"/>
          <w:sz w:val="28"/>
        </w:rPr>
        <w:t>из</w:t>
      </w:r>
      <w:proofErr w:type="gramEnd"/>
      <w:r>
        <w:rPr>
          <w:rFonts w:ascii="Times New Roman" w:eastAsia="Times New Roman" w:hAnsi="Times New Roman" w:cs="Times New Roman"/>
          <w:sz w:val="28"/>
        </w:rPr>
        <w:t xml:space="preserve"> безусловно приоритетных направлений деятельности Черкизовского интерната является сохранение и укрепление здоровья получателей социальных услуг.                       </w:t>
      </w:r>
      <w:r>
        <w:rPr>
          <w:rFonts w:ascii="Times New Roman" w:eastAsia="Times New Roman" w:hAnsi="Times New Roman" w:cs="Times New Roman"/>
          <w:sz w:val="28"/>
        </w:rPr>
        <w:tab/>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Интернат имеет бессрочную лицензию на медицинскую и фармацевтическую деятельность. </w:t>
      </w:r>
      <w:r>
        <w:rPr>
          <w:rFonts w:ascii="Times New Roman" w:eastAsia="Times New Roman" w:hAnsi="Times New Roman" w:cs="Times New Roman"/>
          <w:sz w:val="28"/>
        </w:rPr>
        <w:tab/>
        <w:t>Медицинская часть интерната оснащена качественным современным  оборудованием, позволяющим применять эффективные методики реабилитации, оздоровления и лечения.</w:t>
      </w:r>
    </w:p>
    <w:p w:rsidR="006C4855" w:rsidRDefault="006C4855">
      <w:pPr>
        <w:tabs>
          <w:tab w:val="center" w:pos="0"/>
        </w:tabs>
        <w:spacing w:after="0"/>
        <w:jc w:val="both"/>
        <w:rPr>
          <w:rFonts w:ascii="Times New Roman" w:eastAsia="Times New Roman" w:hAnsi="Times New Roman" w:cs="Times New Roman"/>
          <w:sz w:val="28"/>
        </w:rPr>
      </w:pPr>
    </w:p>
    <w:p w:rsidR="006C4855" w:rsidRDefault="00C95A8F">
      <w:pPr>
        <w:spacing w:after="0"/>
        <w:ind w:firstLine="851"/>
        <w:jc w:val="both"/>
        <w:rPr>
          <w:rFonts w:ascii="Times New Roman" w:eastAsia="Times New Roman" w:hAnsi="Times New Roman" w:cs="Times New Roman"/>
          <w:sz w:val="28"/>
        </w:rPr>
      </w:pPr>
      <w:r>
        <w:rPr>
          <w:rFonts w:ascii="Times New Roman" w:eastAsia="Times New Roman" w:hAnsi="Times New Roman" w:cs="Times New Roman"/>
          <w:b/>
          <w:sz w:val="28"/>
        </w:rPr>
        <w:t>5</w:t>
      </w:r>
      <w:r w:rsidR="00F434DE">
        <w:rPr>
          <w:rFonts w:ascii="Times New Roman" w:eastAsia="Times New Roman" w:hAnsi="Times New Roman" w:cs="Times New Roman"/>
          <w:b/>
          <w:sz w:val="28"/>
        </w:rPr>
        <w:t>. «Психология здоровья».</w:t>
      </w:r>
    </w:p>
    <w:p w:rsidR="006C4855" w:rsidRDefault="00F434DE">
      <w:pPr>
        <w:spacing w:after="0"/>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целях создание оптимальных условий для всестороннего развития и формирования у получателей социальных услуг познавательных процессов проводятся ежедневные занятия с психологами интерната. Данная работа помогает ребятам  изменить отношение к себе, к окружающим, миру в целом. Психологами проводятся групповые, индивидуальные занятия, сеансы релаксации, тренинги, развивающие игры, беседы, в основном, направленные на снижение агрессии и коррекцию поведения. Так же ведутся индивидуальные и групповые формы коррекционной работы, обучения  чтению, счету и письму. На занятиях мы стараемся объединять пожилых людей с молодежью с целью формирования навыков общения, коррекции поведения, уважения друг к другу. </w:t>
      </w:r>
    </w:p>
    <w:p w:rsidR="006C4855" w:rsidRDefault="00F434DE">
      <w:pPr>
        <w:spacing w:after="0"/>
        <w:ind w:firstLine="708"/>
        <w:jc w:val="both"/>
        <w:rPr>
          <w:rFonts w:ascii="Times New Roman" w:eastAsia="Times New Roman" w:hAnsi="Times New Roman" w:cs="Times New Roman"/>
          <w:sz w:val="28"/>
        </w:rPr>
      </w:pPr>
      <w:r>
        <w:rPr>
          <w:rFonts w:ascii="Times New Roman" w:eastAsia="Times New Roman" w:hAnsi="Times New Roman" w:cs="Times New Roman"/>
          <w:sz w:val="28"/>
        </w:rPr>
        <w:t>С 2020 года получатели социальных услуг нашего интерната принимают участие в реализации Всероссийского проекта «Дистанционный курс психологических тренировок памяти для пожилых людей», реализованный Фондом "София" при поддержке Фонда Президентских грантов. Курс проводят квалифицированные специалисты психологи (Москва), искусствоведы и профессиональные артисты, а информационные технологии и современные образовательные подходы позволяют подключить к участию подопечных из разных регионов страны и разных социальных групп. Проект направлен на профилактику возрастных психосоматических расстройств, повышение уровня психологической компетентности и компьютерной грамотности пожилых людей, оснащение их нужными знаниями и навыками для сохранения психологической устойчивости.</w:t>
      </w:r>
    </w:p>
    <w:p w:rsidR="006C4855" w:rsidRDefault="00F434DE">
      <w:pPr>
        <w:spacing w:after="0"/>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Кроме вышеупомянутой работы, ребятам очень нравиться проводить с психологами занятия по песочной терапии, а именно работа на световых столах, песочная анимация и рисование цветным песком. Данные занятия позволяют развить художественные способности, образное мышление и пространственное воображение, почувствовать внутреннюю свободу. Во время проведения данных занятий ребята максимально откровенны, спокойны и искренни.</w:t>
      </w:r>
    </w:p>
    <w:p w:rsidR="00F01B6C" w:rsidRPr="00F01B6C" w:rsidRDefault="00F01B6C" w:rsidP="00F01B6C">
      <w:pPr>
        <w:tabs>
          <w:tab w:val="left" w:pos="3587"/>
        </w:tabs>
        <w:spacing w:after="0"/>
        <w:rPr>
          <w:rFonts w:ascii="Times New Roman" w:hAnsi="Times New Roman" w:cs="Times New Roman"/>
          <w:b/>
          <w:sz w:val="28"/>
          <w:szCs w:val="28"/>
        </w:rPr>
      </w:pPr>
      <w:r w:rsidRPr="00F01B6C">
        <w:rPr>
          <w:rFonts w:ascii="Times New Roman" w:hAnsi="Times New Roman" w:cs="Times New Roman"/>
          <w:b/>
          <w:sz w:val="28"/>
          <w:szCs w:val="28"/>
        </w:rPr>
        <w:t>6. «Адаптивная академическая гребля»</w:t>
      </w:r>
    </w:p>
    <w:p w:rsidR="00F01B6C" w:rsidRPr="00F01B6C" w:rsidRDefault="00F01B6C" w:rsidP="00F01B6C">
      <w:pPr>
        <w:tabs>
          <w:tab w:val="left" w:pos="3587"/>
        </w:tabs>
        <w:spacing w:after="0"/>
        <w:jc w:val="both"/>
        <w:rPr>
          <w:rFonts w:ascii="Times New Roman" w:hAnsi="Times New Roman" w:cs="Times New Roman"/>
          <w:sz w:val="28"/>
          <w:szCs w:val="28"/>
        </w:rPr>
      </w:pPr>
      <w:r w:rsidRPr="00F01B6C">
        <w:rPr>
          <w:rFonts w:ascii="Times New Roman" w:hAnsi="Times New Roman" w:cs="Times New Roman"/>
          <w:sz w:val="28"/>
          <w:szCs w:val="28"/>
        </w:rPr>
        <w:t xml:space="preserve">        Деятельность данного направления представлена ежедневными учебно-тренировочными мероприятиями с воспитанниками. Занятия  включают в себя различные виды деятельности, направленные на разностороннее физическое развитие, социализацию и психомоторную коррекцию. В течение года работа разделена на 2 блока: </w:t>
      </w:r>
      <w:proofErr w:type="gramStart"/>
      <w:r w:rsidRPr="00F01B6C">
        <w:rPr>
          <w:rFonts w:ascii="Times New Roman" w:hAnsi="Times New Roman" w:cs="Times New Roman"/>
          <w:sz w:val="28"/>
          <w:szCs w:val="28"/>
        </w:rPr>
        <w:t>сезонный</w:t>
      </w:r>
      <w:proofErr w:type="gramEnd"/>
      <w:r w:rsidRPr="00F01B6C">
        <w:rPr>
          <w:rFonts w:ascii="Times New Roman" w:hAnsi="Times New Roman" w:cs="Times New Roman"/>
          <w:sz w:val="28"/>
          <w:szCs w:val="28"/>
        </w:rPr>
        <w:t xml:space="preserve"> и межсезонный. Сезонный блок тренировочных мероприятий представляет собой греблю на открытой воде в различных лодках: четверка распашная смешанная с рулевым, двойка парная и одиночная гребля.  Для групп начальной подготовки тренировки на воде проходят с использованием учебного плота и учебных лодок.  Межсезонная подготовка представляет собой общую физическую подготовку и греблю в гребном бассейне.</w:t>
      </w:r>
    </w:p>
    <w:p w:rsidR="00F01B6C" w:rsidRPr="00F01B6C" w:rsidRDefault="00F01B6C" w:rsidP="00F01B6C">
      <w:pPr>
        <w:tabs>
          <w:tab w:val="left" w:pos="3587"/>
        </w:tabs>
        <w:spacing w:after="0"/>
        <w:jc w:val="both"/>
        <w:rPr>
          <w:rFonts w:ascii="Times New Roman" w:hAnsi="Times New Roman" w:cs="Times New Roman"/>
          <w:sz w:val="28"/>
          <w:szCs w:val="28"/>
        </w:rPr>
      </w:pPr>
      <w:r w:rsidRPr="00F01B6C">
        <w:rPr>
          <w:rFonts w:ascii="Times New Roman" w:hAnsi="Times New Roman" w:cs="Times New Roman"/>
          <w:sz w:val="28"/>
          <w:szCs w:val="28"/>
        </w:rPr>
        <w:t xml:space="preserve">    Тренировки проходят: на летней гребной базе «Динамо» </w:t>
      </w:r>
      <w:proofErr w:type="spellStart"/>
      <w:r w:rsidRPr="00F01B6C">
        <w:rPr>
          <w:rFonts w:ascii="Times New Roman" w:hAnsi="Times New Roman" w:cs="Times New Roman"/>
          <w:sz w:val="28"/>
          <w:szCs w:val="28"/>
        </w:rPr>
        <w:t>р</w:t>
      </w:r>
      <w:proofErr w:type="gramStart"/>
      <w:r w:rsidRPr="00F01B6C">
        <w:rPr>
          <w:rFonts w:ascii="Times New Roman" w:hAnsi="Times New Roman" w:cs="Times New Roman"/>
          <w:sz w:val="28"/>
          <w:szCs w:val="28"/>
        </w:rPr>
        <w:t>.О</w:t>
      </w:r>
      <w:proofErr w:type="gramEnd"/>
      <w:r w:rsidRPr="00F01B6C">
        <w:rPr>
          <w:rFonts w:ascii="Times New Roman" w:hAnsi="Times New Roman" w:cs="Times New Roman"/>
          <w:sz w:val="28"/>
          <w:szCs w:val="28"/>
        </w:rPr>
        <w:t>ка</w:t>
      </w:r>
      <w:proofErr w:type="spellEnd"/>
      <w:r w:rsidRPr="00F01B6C">
        <w:rPr>
          <w:rFonts w:ascii="Times New Roman" w:hAnsi="Times New Roman" w:cs="Times New Roman"/>
          <w:sz w:val="28"/>
          <w:szCs w:val="28"/>
        </w:rPr>
        <w:t xml:space="preserve">  и в гребном бассейне СШОР по академической гребле г. Коломна, на базе тренажерного зала «Доброго дома «Коломенский» и тренажерного зала ФОК «Коломенский».</w:t>
      </w:r>
    </w:p>
    <w:p w:rsidR="00F01B6C" w:rsidRPr="00F01B6C" w:rsidRDefault="00F01B6C" w:rsidP="00F01B6C">
      <w:pPr>
        <w:tabs>
          <w:tab w:val="left" w:pos="3587"/>
        </w:tabs>
        <w:spacing w:after="0"/>
        <w:jc w:val="both"/>
        <w:rPr>
          <w:rFonts w:ascii="Times New Roman" w:hAnsi="Times New Roman" w:cs="Times New Roman"/>
          <w:sz w:val="28"/>
          <w:szCs w:val="28"/>
        </w:rPr>
      </w:pPr>
      <w:r w:rsidRPr="00F01B6C">
        <w:rPr>
          <w:rFonts w:ascii="Times New Roman" w:hAnsi="Times New Roman" w:cs="Times New Roman"/>
          <w:sz w:val="28"/>
          <w:szCs w:val="28"/>
        </w:rPr>
        <w:t xml:space="preserve">        В спортивной секции по академической гребле занимаются ребята, много лет составляющие основу сборной команды России и Московской области по академической гребле спорта ЛИН, а так же группы начальной и специальной подготовки, которые являются резервом. </w:t>
      </w:r>
    </w:p>
    <w:p w:rsidR="00F01B6C" w:rsidRPr="00F01B6C" w:rsidRDefault="00F01B6C" w:rsidP="00F01B6C">
      <w:pPr>
        <w:tabs>
          <w:tab w:val="left" w:pos="3587"/>
        </w:tabs>
        <w:spacing w:after="0"/>
        <w:rPr>
          <w:rFonts w:ascii="Times New Roman" w:hAnsi="Times New Roman" w:cs="Times New Roman"/>
          <w:sz w:val="28"/>
          <w:szCs w:val="28"/>
        </w:rPr>
      </w:pPr>
    </w:p>
    <w:p w:rsidR="00F01B6C" w:rsidRPr="00F01B6C" w:rsidRDefault="00F01B6C" w:rsidP="00F01B6C">
      <w:pPr>
        <w:tabs>
          <w:tab w:val="left" w:pos="3587"/>
        </w:tabs>
        <w:spacing w:after="0"/>
        <w:rPr>
          <w:rFonts w:ascii="Times New Roman" w:hAnsi="Times New Roman" w:cs="Times New Roman"/>
          <w:b/>
          <w:sz w:val="28"/>
          <w:szCs w:val="28"/>
        </w:rPr>
      </w:pPr>
      <w:r w:rsidRPr="00F01B6C">
        <w:rPr>
          <w:rFonts w:ascii="Times New Roman" w:hAnsi="Times New Roman" w:cs="Times New Roman"/>
          <w:b/>
          <w:sz w:val="28"/>
          <w:szCs w:val="28"/>
        </w:rPr>
        <w:t>7. «Гребля-</w:t>
      </w:r>
      <w:proofErr w:type="spellStart"/>
      <w:r w:rsidRPr="00F01B6C">
        <w:rPr>
          <w:rFonts w:ascii="Times New Roman" w:hAnsi="Times New Roman" w:cs="Times New Roman"/>
          <w:b/>
          <w:sz w:val="28"/>
          <w:szCs w:val="28"/>
        </w:rPr>
        <w:t>индор</w:t>
      </w:r>
      <w:proofErr w:type="spellEnd"/>
      <w:r w:rsidRPr="00F01B6C">
        <w:rPr>
          <w:rFonts w:ascii="Times New Roman" w:hAnsi="Times New Roman" w:cs="Times New Roman"/>
          <w:b/>
          <w:sz w:val="28"/>
          <w:szCs w:val="28"/>
        </w:rPr>
        <w:t>»</w:t>
      </w:r>
    </w:p>
    <w:p w:rsidR="00F01B6C" w:rsidRPr="00F01B6C" w:rsidRDefault="00F01B6C" w:rsidP="00F01B6C">
      <w:pPr>
        <w:tabs>
          <w:tab w:val="left" w:pos="3587"/>
        </w:tabs>
        <w:spacing w:after="0"/>
        <w:jc w:val="both"/>
        <w:rPr>
          <w:rFonts w:ascii="Times New Roman" w:hAnsi="Times New Roman" w:cs="Times New Roman"/>
          <w:sz w:val="28"/>
          <w:szCs w:val="28"/>
        </w:rPr>
      </w:pPr>
      <w:r w:rsidRPr="00F01B6C">
        <w:rPr>
          <w:rFonts w:ascii="Times New Roman" w:hAnsi="Times New Roman" w:cs="Times New Roman"/>
          <w:sz w:val="28"/>
          <w:szCs w:val="28"/>
        </w:rPr>
        <w:t xml:space="preserve">       Данное направление представляет собой индивидуальную греблю на гребном тренажере и является универсальным </w:t>
      </w:r>
      <w:proofErr w:type="gramStart"/>
      <w:r w:rsidRPr="00F01B6C">
        <w:rPr>
          <w:rFonts w:ascii="Times New Roman" w:hAnsi="Times New Roman" w:cs="Times New Roman"/>
          <w:sz w:val="28"/>
          <w:szCs w:val="28"/>
        </w:rPr>
        <w:t>средством</w:t>
      </w:r>
      <w:proofErr w:type="gramEnd"/>
      <w:r w:rsidRPr="00F01B6C">
        <w:rPr>
          <w:rFonts w:ascii="Times New Roman" w:hAnsi="Times New Roman" w:cs="Times New Roman"/>
          <w:sz w:val="28"/>
          <w:szCs w:val="28"/>
        </w:rPr>
        <w:t xml:space="preserve"> как подготовки гребцов, так и отличным инструментом для всестороннего физического развития и полноценной реабилитации всех воспитанников. Кроме того, гребля на тренажере – это отдельный вид спорта. </w:t>
      </w:r>
    </w:p>
    <w:p w:rsidR="00F01B6C" w:rsidRPr="00F01B6C" w:rsidRDefault="00F01B6C" w:rsidP="00F01B6C">
      <w:pPr>
        <w:tabs>
          <w:tab w:val="left" w:pos="3587"/>
        </w:tabs>
        <w:spacing w:after="0"/>
        <w:jc w:val="both"/>
        <w:rPr>
          <w:rFonts w:ascii="Times New Roman" w:hAnsi="Times New Roman" w:cs="Times New Roman"/>
          <w:sz w:val="28"/>
          <w:szCs w:val="28"/>
        </w:rPr>
      </w:pPr>
      <w:r w:rsidRPr="00F01B6C">
        <w:rPr>
          <w:rFonts w:ascii="Times New Roman" w:hAnsi="Times New Roman" w:cs="Times New Roman"/>
          <w:sz w:val="28"/>
          <w:szCs w:val="28"/>
        </w:rPr>
        <w:t>Учитывая особенности наших ребят (страх воды, сложности в воспроизведении  синхронных действий в команде, плохой уровень формирования двигательных навыков и т.д.), гребля-</w:t>
      </w:r>
      <w:proofErr w:type="spellStart"/>
      <w:r w:rsidRPr="00F01B6C">
        <w:rPr>
          <w:rFonts w:ascii="Times New Roman" w:hAnsi="Times New Roman" w:cs="Times New Roman"/>
          <w:sz w:val="28"/>
          <w:szCs w:val="28"/>
        </w:rPr>
        <w:t>индор</w:t>
      </w:r>
      <w:proofErr w:type="spellEnd"/>
      <w:r w:rsidRPr="00F01B6C">
        <w:rPr>
          <w:rFonts w:ascii="Times New Roman" w:hAnsi="Times New Roman" w:cs="Times New Roman"/>
          <w:sz w:val="28"/>
          <w:szCs w:val="28"/>
        </w:rPr>
        <w:t xml:space="preserve"> представляет собой более простой и доступный способ проявить себя в спорте. Учебно-тренировочные занятия осуществляются на базе тренажерного зала «Доброго </w:t>
      </w:r>
      <w:r w:rsidRPr="00F01B6C">
        <w:rPr>
          <w:rFonts w:ascii="Times New Roman" w:hAnsi="Times New Roman" w:cs="Times New Roman"/>
          <w:sz w:val="28"/>
          <w:szCs w:val="28"/>
        </w:rPr>
        <w:lastRenderedPageBreak/>
        <w:t xml:space="preserve">дома «Коломенский», зимней гребной базе СШОР по академической гребле г. Коломна и в тренажерном зале ФОК «Коломенский». </w:t>
      </w:r>
    </w:p>
    <w:p w:rsidR="00F01B6C" w:rsidRPr="00F01B6C" w:rsidRDefault="00F01B6C" w:rsidP="00F01B6C">
      <w:pPr>
        <w:tabs>
          <w:tab w:val="left" w:pos="3587"/>
        </w:tabs>
        <w:spacing w:after="0"/>
        <w:jc w:val="both"/>
        <w:rPr>
          <w:rFonts w:ascii="Times New Roman" w:hAnsi="Times New Roman" w:cs="Times New Roman"/>
          <w:sz w:val="28"/>
          <w:szCs w:val="28"/>
        </w:rPr>
      </w:pPr>
      <w:r w:rsidRPr="00F01B6C">
        <w:rPr>
          <w:rFonts w:ascii="Times New Roman" w:hAnsi="Times New Roman" w:cs="Times New Roman"/>
          <w:sz w:val="28"/>
          <w:szCs w:val="28"/>
        </w:rPr>
        <w:t xml:space="preserve">          </w:t>
      </w:r>
    </w:p>
    <w:p w:rsidR="00F01B6C" w:rsidRPr="00F01B6C" w:rsidRDefault="00F01B6C" w:rsidP="00F01B6C">
      <w:pPr>
        <w:tabs>
          <w:tab w:val="left" w:pos="3587"/>
        </w:tabs>
        <w:spacing w:after="0"/>
        <w:rPr>
          <w:rFonts w:ascii="Times New Roman" w:hAnsi="Times New Roman" w:cs="Times New Roman"/>
          <w:b/>
          <w:sz w:val="28"/>
          <w:szCs w:val="28"/>
        </w:rPr>
      </w:pPr>
      <w:r w:rsidRPr="00F01B6C">
        <w:rPr>
          <w:rFonts w:ascii="Times New Roman" w:hAnsi="Times New Roman" w:cs="Times New Roman"/>
          <w:b/>
          <w:sz w:val="28"/>
          <w:szCs w:val="28"/>
        </w:rPr>
        <w:t>8. «Гидрореабилитация»</w:t>
      </w:r>
    </w:p>
    <w:p w:rsidR="00F01B6C" w:rsidRPr="00F01B6C" w:rsidRDefault="00F01B6C" w:rsidP="00F01B6C">
      <w:pPr>
        <w:tabs>
          <w:tab w:val="left" w:pos="3587"/>
        </w:tabs>
        <w:spacing w:after="0"/>
        <w:ind w:right="140"/>
        <w:rPr>
          <w:rFonts w:ascii="Times New Roman" w:hAnsi="Times New Roman" w:cs="Times New Roman"/>
          <w:sz w:val="28"/>
          <w:szCs w:val="28"/>
        </w:rPr>
      </w:pPr>
      <w:r w:rsidRPr="00F01B6C">
        <w:rPr>
          <w:rFonts w:ascii="Times New Roman" w:hAnsi="Times New Roman" w:cs="Times New Roman"/>
          <w:sz w:val="28"/>
          <w:szCs w:val="28"/>
        </w:rPr>
        <w:t xml:space="preserve">Умение плавать является неотъемлемой частью всесторонней реабилитации детей-инвалидов. Кроме того, этот навык необходим тем ребятам, которые занимаются академической греблей для того, чтобы получить официальный допуск для участия в соревнованиях различного уровня. Занятия по плаванию проходят еженедельно в течение года на базе бассейна ФОК «Коломенский». Ребята учатся держаться на воде, различным способам плавания и нырянию, но основной задачей направления является преодоление страха воды. </w:t>
      </w:r>
    </w:p>
    <w:p w:rsidR="00F01B6C" w:rsidRPr="00F01B6C" w:rsidRDefault="00F01B6C" w:rsidP="00F01B6C">
      <w:pPr>
        <w:rPr>
          <w:sz w:val="28"/>
          <w:szCs w:val="28"/>
        </w:rPr>
      </w:pPr>
    </w:p>
    <w:p w:rsidR="00F01B6C" w:rsidRPr="00F01B6C" w:rsidRDefault="00F01B6C" w:rsidP="00F01B6C">
      <w:pPr>
        <w:rPr>
          <w:rFonts w:ascii="Times New Roman" w:hAnsi="Times New Roman" w:cs="Times New Roman"/>
          <w:b/>
          <w:sz w:val="28"/>
          <w:szCs w:val="28"/>
        </w:rPr>
      </w:pPr>
      <w:r w:rsidRPr="00F01B6C">
        <w:rPr>
          <w:rFonts w:ascii="Times New Roman" w:hAnsi="Times New Roman" w:cs="Times New Roman"/>
          <w:b/>
          <w:sz w:val="28"/>
          <w:szCs w:val="28"/>
        </w:rPr>
        <w:t>9. «Счастливая ракетка» (тренировочное занятие по настольному теннису).</w:t>
      </w:r>
    </w:p>
    <w:p w:rsidR="00F01B6C" w:rsidRPr="00F01B6C" w:rsidRDefault="00F01B6C" w:rsidP="00F01B6C">
      <w:pPr>
        <w:jc w:val="both"/>
        <w:rPr>
          <w:rFonts w:ascii="Times New Roman" w:hAnsi="Times New Roman" w:cs="Times New Roman"/>
          <w:sz w:val="28"/>
          <w:szCs w:val="28"/>
        </w:rPr>
      </w:pPr>
      <w:r w:rsidRPr="00F01B6C">
        <w:rPr>
          <w:rFonts w:ascii="Times New Roman" w:hAnsi="Times New Roman" w:cs="Times New Roman"/>
          <w:sz w:val="28"/>
          <w:szCs w:val="28"/>
        </w:rPr>
        <w:t xml:space="preserve">         Настольный теннис доступен всем, играют в него как в закрытых помещениях, так и на открытых площадках. Несложный инвентарь и простые правила этой увлекательной игры покоряют многих любителей.  </w:t>
      </w:r>
    </w:p>
    <w:p w:rsidR="00F01B6C" w:rsidRPr="00F01B6C" w:rsidRDefault="00F01B6C" w:rsidP="00F01B6C">
      <w:pPr>
        <w:rPr>
          <w:rFonts w:ascii="Times New Roman" w:hAnsi="Times New Roman" w:cs="Times New Roman"/>
          <w:sz w:val="28"/>
          <w:szCs w:val="28"/>
        </w:rPr>
      </w:pPr>
      <w:r w:rsidRPr="00F01B6C">
        <w:rPr>
          <w:rFonts w:ascii="Times New Roman" w:hAnsi="Times New Roman" w:cs="Times New Roman"/>
          <w:sz w:val="28"/>
          <w:szCs w:val="28"/>
        </w:rPr>
        <w:t xml:space="preserve">      Программа направлена на создание условий для развития личности ребенка, развитие мотивации к познанию и творчеству, обеспечение эмоционального благополучия ребенка, профилактику асоциального поведения, целостность процесса психического и физического здоровья детей. Занятия настольным теннисом способствуют развитию и совершенствованию у занимающихся основных физических качеств – выносливости, координации движений, скоростно-силовых качеств, формированию различных двигательных навыков, укреплению здоровья, а также формируют личностные качества ребенка: коммуникабельность, волю, чувство товарищества, чувство ответственности за свои действия перед собой и товарищами. </w:t>
      </w:r>
    </w:p>
    <w:p w:rsidR="00F01B6C" w:rsidRPr="00F01B6C" w:rsidRDefault="00F01B6C" w:rsidP="00F01B6C">
      <w:pPr>
        <w:rPr>
          <w:rFonts w:ascii="Times New Roman" w:hAnsi="Times New Roman" w:cs="Times New Roman"/>
          <w:sz w:val="28"/>
          <w:szCs w:val="28"/>
        </w:rPr>
      </w:pPr>
    </w:p>
    <w:p w:rsidR="00F01B6C" w:rsidRPr="00F01B6C" w:rsidRDefault="00F01B6C" w:rsidP="00F01B6C">
      <w:pPr>
        <w:rPr>
          <w:rFonts w:ascii="Times New Roman" w:hAnsi="Times New Roman" w:cs="Times New Roman"/>
          <w:b/>
          <w:sz w:val="28"/>
          <w:szCs w:val="28"/>
        </w:rPr>
      </w:pPr>
      <w:r w:rsidRPr="00F01B6C">
        <w:rPr>
          <w:rFonts w:ascii="Times New Roman" w:hAnsi="Times New Roman" w:cs="Times New Roman"/>
          <w:b/>
          <w:sz w:val="28"/>
          <w:szCs w:val="28"/>
        </w:rPr>
        <w:t>10. «</w:t>
      </w:r>
      <w:proofErr w:type="spellStart"/>
      <w:r w:rsidRPr="00F01B6C">
        <w:rPr>
          <w:rFonts w:ascii="Times New Roman" w:hAnsi="Times New Roman" w:cs="Times New Roman"/>
          <w:b/>
          <w:sz w:val="28"/>
          <w:szCs w:val="28"/>
        </w:rPr>
        <w:t>Иппотерапия</w:t>
      </w:r>
      <w:proofErr w:type="spellEnd"/>
      <w:r w:rsidRPr="00F01B6C">
        <w:rPr>
          <w:rFonts w:ascii="Times New Roman" w:hAnsi="Times New Roman" w:cs="Times New Roman"/>
          <w:b/>
          <w:sz w:val="28"/>
          <w:szCs w:val="28"/>
        </w:rPr>
        <w:t xml:space="preserve">» </w:t>
      </w:r>
    </w:p>
    <w:p w:rsidR="00F01B6C" w:rsidRDefault="00F01B6C" w:rsidP="00F01B6C">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01B6C">
        <w:rPr>
          <w:rFonts w:ascii="Times New Roman" w:hAnsi="Times New Roman" w:cs="Times New Roman"/>
          <w:sz w:val="28"/>
          <w:szCs w:val="28"/>
        </w:rPr>
        <w:t>Иппотерапия</w:t>
      </w:r>
      <w:proofErr w:type="spellEnd"/>
      <w:r w:rsidRPr="00F01B6C">
        <w:rPr>
          <w:rFonts w:ascii="Times New Roman" w:hAnsi="Times New Roman" w:cs="Times New Roman"/>
          <w:sz w:val="28"/>
          <w:szCs w:val="28"/>
        </w:rPr>
        <w:t xml:space="preserve"> </w:t>
      </w:r>
      <w:proofErr w:type="gramStart"/>
      <w:r w:rsidRPr="00F01B6C">
        <w:rPr>
          <w:rFonts w:ascii="Times New Roman" w:hAnsi="Times New Roman" w:cs="Times New Roman"/>
          <w:sz w:val="28"/>
          <w:szCs w:val="28"/>
        </w:rPr>
        <w:t>-о</w:t>
      </w:r>
      <w:proofErr w:type="gramEnd"/>
      <w:r w:rsidRPr="00F01B6C">
        <w:rPr>
          <w:rFonts w:ascii="Times New Roman" w:hAnsi="Times New Roman" w:cs="Times New Roman"/>
          <w:sz w:val="28"/>
          <w:szCs w:val="28"/>
        </w:rPr>
        <w:t>дин из методов в решении задач реабилитации, адаптации и социальной интеграции детей, подростков и молодых людей с отклонениями в развитии и состоянии здоровья,  в  последнее  время  все больше привлекает внимание родителей,  педагогов,  в</w:t>
      </w:r>
      <w:r>
        <w:rPr>
          <w:rFonts w:ascii="Times New Roman" w:hAnsi="Times New Roman" w:cs="Times New Roman"/>
          <w:sz w:val="28"/>
          <w:szCs w:val="28"/>
        </w:rPr>
        <w:t>рачей,  социальных  работников.</w:t>
      </w:r>
    </w:p>
    <w:p w:rsidR="00F01B6C" w:rsidRPr="00F01B6C" w:rsidRDefault="00F01B6C" w:rsidP="00F01B6C">
      <w:pPr>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F01B6C">
        <w:rPr>
          <w:rFonts w:ascii="Times New Roman" w:hAnsi="Times New Roman" w:cs="Times New Roman"/>
          <w:sz w:val="28"/>
          <w:szCs w:val="28"/>
        </w:rPr>
        <w:t>Иппотерапия</w:t>
      </w:r>
      <w:proofErr w:type="spellEnd"/>
      <w:r w:rsidRPr="00F01B6C">
        <w:rPr>
          <w:rFonts w:ascii="Times New Roman" w:hAnsi="Times New Roman" w:cs="Times New Roman"/>
          <w:sz w:val="28"/>
          <w:szCs w:val="28"/>
        </w:rPr>
        <w:t xml:space="preserve"> оказывает комплексное воздействие на организм, улучшает физическое состояние,  нормализует  деятельность  нервной системы,  вселяет  </w:t>
      </w:r>
      <w:proofErr w:type="gramStart"/>
      <w:r w:rsidRPr="00F01B6C">
        <w:rPr>
          <w:rFonts w:ascii="Times New Roman" w:hAnsi="Times New Roman" w:cs="Times New Roman"/>
          <w:sz w:val="28"/>
          <w:szCs w:val="28"/>
        </w:rPr>
        <w:t>уверенность в</w:t>
      </w:r>
      <w:proofErr w:type="gramEnd"/>
      <w:r w:rsidRPr="00F01B6C">
        <w:rPr>
          <w:rFonts w:ascii="Times New Roman" w:hAnsi="Times New Roman" w:cs="Times New Roman"/>
          <w:sz w:val="28"/>
          <w:szCs w:val="28"/>
        </w:rPr>
        <w:t xml:space="preserve"> свои силы.</w:t>
      </w:r>
    </w:p>
    <w:p w:rsidR="00F01B6C" w:rsidRPr="00F01B6C" w:rsidRDefault="00F01B6C" w:rsidP="00F01B6C">
      <w:pPr>
        <w:rPr>
          <w:rFonts w:ascii="Times New Roman" w:hAnsi="Times New Roman" w:cs="Times New Roman"/>
          <w:sz w:val="28"/>
          <w:szCs w:val="28"/>
        </w:rPr>
      </w:pPr>
      <w:r>
        <w:rPr>
          <w:rFonts w:ascii="Times New Roman" w:hAnsi="Times New Roman" w:cs="Times New Roman"/>
          <w:sz w:val="28"/>
          <w:szCs w:val="28"/>
        </w:rPr>
        <w:t xml:space="preserve">    </w:t>
      </w:r>
      <w:r w:rsidRPr="00F01B6C">
        <w:rPr>
          <w:rFonts w:ascii="Times New Roman" w:hAnsi="Times New Roman" w:cs="Times New Roman"/>
          <w:sz w:val="28"/>
          <w:szCs w:val="28"/>
        </w:rPr>
        <w:t>Данный метод обладает уникальной способностью одновременного положительного воздействия на физический статус и психоэмоциональную сферу ребенка.</w:t>
      </w:r>
    </w:p>
    <w:p w:rsidR="00F01B6C" w:rsidRDefault="00F01B6C">
      <w:pPr>
        <w:spacing w:after="0"/>
        <w:ind w:firstLine="708"/>
        <w:jc w:val="both"/>
        <w:rPr>
          <w:rFonts w:ascii="Times New Roman" w:eastAsia="Times New Roman" w:hAnsi="Times New Roman" w:cs="Times New Roman"/>
          <w:sz w:val="28"/>
        </w:rPr>
      </w:pPr>
    </w:p>
    <w:p w:rsidR="006C4855" w:rsidRDefault="006C4855">
      <w:pPr>
        <w:tabs>
          <w:tab w:val="center" w:pos="0"/>
        </w:tabs>
        <w:spacing w:after="0"/>
        <w:jc w:val="both"/>
        <w:rPr>
          <w:rFonts w:ascii="Times New Roman" w:eastAsia="Times New Roman" w:hAnsi="Times New Roman" w:cs="Times New Roman"/>
          <w:sz w:val="28"/>
        </w:rPr>
      </w:pPr>
    </w:p>
    <w:p w:rsidR="006C4855" w:rsidRDefault="00F434DE">
      <w:pPr>
        <w:tabs>
          <w:tab w:val="center" w:pos="0"/>
        </w:tabs>
        <w:spacing w:after="0"/>
        <w:jc w:val="center"/>
        <w:rPr>
          <w:rFonts w:ascii="Times New Roman" w:eastAsia="Times New Roman" w:hAnsi="Times New Roman" w:cs="Times New Roman"/>
          <w:b/>
          <w:i/>
          <w:sz w:val="32"/>
        </w:rPr>
      </w:pPr>
      <w:r>
        <w:rPr>
          <w:rFonts w:ascii="Times New Roman" w:eastAsia="Times New Roman" w:hAnsi="Times New Roman" w:cs="Times New Roman"/>
          <w:b/>
          <w:i/>
          <w:sz w:val="32"/>
        </w:rPr>
        <w:t>Инновационные проекты,</w:t>
      </w:r>
    </w:p>
    <w:p w:rsidR="006C4855" w:rsidRDefault="00F434DE">
      <w:pPr>
        <w:tabs>
          <w:tab w:val="center" w:pos="0"/>
        </w:tabs>
        <w:spacing w:after="0"/>
        <w:jc w:val="center"/>
        <w:rPr>
          <w:rFonts w:ascii="Times New Roman" w:eastAsia="Times New Roman" w:hAnsi="Times New Roman" w:cs="Times New Roman"/>
          <w:b/>
          <w:i/>
          <w:sz w:val="32"/>
        </w:rPr>
      </w:pPr>
      <w:proofErr w:type="gramStart"/>
      <w:r>
        <w:rPr>
          <w:rFonts w:ascii="Times New Roman" w:eastAsia="Times New Roman" w:hAnsi="Times New Roman" w:cs="Times New Roman"/>
          <w:b/>
          <w:i/>
          <w:sz w:val="32"/>
        </w:rPr>
        <w:t>реализуе</w:t>
      </w:r>
      <w:r w:rsidR="000C26C1">
        <w:rPr>
          <w:rFonts w:ascii="Times New Roman" w:eastAsia="Times New Roman" w:hAnsi="Times New Roman" w:cs="Times New Roman"/>
          <w:b/>
          <w:i/>
          <w:sz w:val="32"/>
        </w:rPr>
        <w:t>мые</w:t>
      </w:r>
      <w:proofErr w:type="gramEnd"/>
      <w:r w:rsidR="000C26C1">
        <w:rPr>
          <w:rFonts w:ascii="Times New Roman" w:eastAsia="Times New Roman" w:hAnsi="Times New Roman" w:cs="Times New Roman"/>
          <w:b/>
          <w:i/>
          <w:sz w:val="32"/>
        </w:rPr>
        <w:t xml:space="preserve"> медицинской частью</w:t>
      </w:r>
    </w:p>
    <w:p w:rsidR="006C4855" w:rsidRDefault="006C4855">
      <w:pPr>
        <w:tabs>
          <w:tab w:val="center" w:pos="0"/>
        </w:tabs>
        <w:spacing w:after="0"/>
        <w:jc w:val="center"/>
        <w:rPr>
          <w:rFonts w:ascii="Times New Roman" w:eastAsia="Times New Roman" w:hAnsi="Times New Roman" w:cs="Times New Roman"/>
          <w:b/>
          <w:i/>
          <w:sz w:val="32"/>
        </w:rPr>
      </w:pPr>
    </w:p>
    <w:p w:rsidR="006C4855" w:rsidRDefault="00F434DE">
      <w:pPr>
        <w:numPr>
          <w:ilvl w:val="0"/>
          <w:numId w:val="1"/>
        </w:num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«Быть здоровым – это модно»</w:t>
      </w:r>
      <w:r>
        <w:rPr>
          <w:rFonts w:ascii="Times New Roman" w:eastAsia="Times New Roman" w:hAnsi="Times New Roman" w:cs="Times New Roman"/>
          <w:sz w:val="28"/>
        </w:rPr>
        <w:t xml:space="preserve">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Нами была сформирована программа действий, направленная на позитивное изменение у получателей социальных услуг отношения к своему здоровью и отказ от вредных привычек. Важно донести до получателей социальных услуг, что сегодня быть здоровым - модно, престижно, да и просто жизненно необходимо. Мы используем в своей работе сухую углекислую ванну (СУВ «</w:t>
      </w:r>
      <w:proofErr w:type="spellStart"/>
      <w:r>
        <w:rPr>
          <w:rFonts w:ascii="Times New Roman" w:eastAsia="Times New Roman" w:hAnsi="Times New Roman" w:cs="Times New Roman"/>
          <w:sz w:val="28"/>
        </w:rPr>
        <w:t>Реабокс</w:t>
      </w:r>
      <w:proofErr w:type="spellEnd"/>
      <w:r>
        <w:rPr>
          <w:rFonts w:ascii="Times New Roman" w:eastAsia="Times New Roman" w:hAnsi="Times New Roman" w:cs="Times New Roman"/>
          <w:sz w:val="28"/>
        </w:rPr>
        <w:t xml:space="preserve">»), и </w:t>
      </w:r>
      <w:proofErr w:type="spellStart"/>
      <w:r>
        <w:rPr>
          <w:rFonts w:ascii="Times New Roman" w:eastAsia="Times New Roman" w:hAnsi="Times New Roman" w:cs="Times New Roman"/>
          <w:sz w:val="28"/>
        </w:rPr>
        <w:t>галотерапию</w:t>
      </w:r>
      <w:proofErr w:type="spellEnd"/>
      <w:r>
        <w:rPr>
          <w:rFonts w:ascii="Times New Roman" w:eastAsia="Times New Roman" w:hAnsi="Times New Roman" w:cs="Times New Roman"/>
          <w:sz w:val="28"/>
        </w:rPr>
        <w:t xml:space="preserve">. В учреждении </w:t>
      </w:r>
      <w:proofErr w:type="gramStart"/>
      <w:r>
        <w:rPr>
          <w:rFonts w:ascii="Times New Roman" w:eastAsia="Times New Roman" w:hAnsi="Times New Roman" w:cs="Times New Roman"/>
          <w:sz w:val="28"/>
        </w:rPr>
        <w:t>разработана</w:t>
      </w:r>
      <w:proofErr w:type="gram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галокамера</w:t>
      </w:r>
      <w:proofErr w:type="spellEnd"/>
      <w:r>
        <w:rPr>
          <w:rFonts w:ascii="Times New Roman" w:eastAsia="Times New Roman" w:hAnsi="Times New Roman" w:cs="Times New Roman"/>
          <w:sz w:val="28"/>
        </w:rPr>
        <w:t xml:space="preserve"> в виде </w:t>
      </w:r>
      <w:proofErr w:type="spellStart"/>
      <w:r>
        <w:rPr>
          <w:rFonts w:ascii="Times New Roman" w:eastAsia="Times New Roman" w:hAnsi="Times New Roman" w:cs="Times New Roman"/>
          <w:sz w:val="28"/>
        </w:rPr>
        <w:t>галокабинета</w:t>
      </w:r>
      <w:proofErr w:type="spellEnd"/>
      <w:r>
        <w:rPr>
          <w:rFonts w:ascii="Times New Roman" w:eastAsia="Times New Roman" w:hAnsi="Times New Roman" w:cs="Times New Roman"/>
          <w:sz w:val="28"/>
        </w:rPr>
        <w:t xml:space="preserve">, позволяет использовать метод </w:t>
      </w:r>
      <w:proofErr w:type="spellStart"/>
      <w:r>
        <w:rPr>
          <w:rFonts w:ascii="Times New Roman" w:eastAsia="Times New Roman" w:hAnsi="Times New Roman" w:cs="Times New Roman"/>
          <w:sz w:val="28"/>
        </w:rPr>
        <w:t>галотерапии</w:t>
      </w:r>
      <w:proofErr w:type="spellEnd"/>
      <w:r>
        <w:rPr>
          <w:rFonts w:ascii="Times New Roman" w:eastAsia="Times New Roman" w:hAnsi="Times New Roman" w:cs="Times New Roman"/>
          <w:sz w:val="28"/>
        </w:rPr>
        <w:t xml:space="preserve"> массово. Важной особенностью </w:t>
      </w:r>
      <w:proofErr w:type="spellStart"/>
      <w:r>
        <w:rPr>
          <w:rFonts w:ascii="Times New Roman" w:eastAsia="Times New Roman" w:hAnsi="Times New Roman" w:cs="Times New Roman"/>
          <w:sz w:val="28"/>
        </w:rPr>
        <w:t>галокабинета</w:t>
      </w:r>
      <w:proofErr w:type="spellEnd"/>
      <w:r>
        <w:rPr>
          <w:rFonts w:ascii="Times New Roman" w:eastAsia="Times New Roman" w:hAnsi="Times New Roman" w:cs="Times New Roman"/>
          <w:sz w:val="28"/>
        </w:rPr>
        <w:t xml:space="preserve"> является возможность точного дозирования концентрац</w:t>
      </w:r>
      <w:proofErr w:type="gramStart"/>
      <w:r>
        <w:rPr>
          <w:rFonts w:ascii="Times New Roman" w:eastAsia="Times New Roman" w:hAnsi="Times New Roman" w:cs="Times New Roman"/>
          <w:sz w:val="28"/>
        </w:rPr>
        <w:t>ии аэ</w:t>
      </w:r>
      <w:proofErr w:type="gramEnd"/>
      <w:r>
        <w:rPr>
          <w:rFonts w:ascii="Times New Roman" w:eastAsia="Times New Roman" w:hAnsi="Times New Roman" w:cs="Times New Roman"/>
          <w:sz w:val="28"/>
        </w:rPr>
        <w:t>розоля. Безопасность метода, отсутствие побочных эффектов, хорошая переносимость пациентами открывают дополнительные возможности для применения метода в практике нашего учреждения.</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Сухие углекислые ванны - отличный способ нормализовать работу своего организма, тонизировать его. Отличительной особенностью данного вида ванн от прочих, в </w:t>
      </w:r>
      <w:proofErr w:type="spellStart"/>
      <w:r>
        <w:rPr>
          <w:rFonts w:ascii="Times New Roman" w:eastAsia="Times New Roman" w:hAnsi="Times New Roman" w:cs="Times New Roman"/>
          <w:sz w:val="28"/>
        </w:rPr>
        <w:t>т.ч</w:t>
      </w:r>
      <w:proofErr w:type="spellEnd"/>
      <w:r>
        <w:rPr>
          <w:rFonts w:ascii="Times New Roman" w:eastAsia="Times New Roman" w:hAnsi="Times New Roman" w:cs="Times New Roman"/>
          <w:sz w:val="28"/>
        </w:rPr>
        <w:t xml:space="preserve">. углекислотной, является техника воздействия активных веществ - влияние таких достаточно агрессивных компонентов как температура и вода полностью исключено, гидростатическое давление отсутствует. Поэтому, сухие углекислые ванны могут применяться к больным с тяжелой патологией, которым водные ванны, как более нагрузочные для </w:t>
      </w:r>
      <w:proofErr w:type="gramStart"/>
      <w:r>
        <w:rPr>
          <w:rFonts w:ascii="Times New Roman" w:eastAsia="Times New Roman" w:hAnsi="Times New Roman" w:cs="Times New Roman"/>
          <w:sz w:val="28"/>
        </w:rPr>
        <w:t>сердечно-сосудистой</w:t>
      </w:r>
      <w:proofErr w:type="gramEnd"/>
      <w:r>
        <w:rPr>
          <w:rFonts w:ascii="Times New Roman" w:eastAsia="Times New Roman" w:hAnsi="Times New Roman" w:cs="Times New Roman"/>
          <w:sz w:val="28"/>
        </w:rPr>
        <w:t xml:space="preserve"> системы, противопоказаны. </w:t>
      </w:r>
    </w:p>
    <w:p w:rsidR="006C4855" w:rsidRDefault="006C4855">
      <w:pPr>
        <w:tabs>
          <w:tab w:val="center" w:pos="0"/>
        </w:tabs>
        <w:spacing w:after="0"/>
        <w:jc w:val="both"/>
        <w:rPr>
          <w:rFonts w:ascii="Times New Roman" w:eastAsia="Times New Roman" w:hAnsi="Times New Roman" w:cs="Times New Roman"/>
          <w:sz w:val="28"/>
        </w:rPr>
      </w:pPr>
    </w:p>
    <w:p w:rsidR="006C4855" w:rsidRDefault="00F434DE">
      <w:pPr>
        <w:numPr>
          <w:ilvl w:val="0"/>
          <w:numId w:val="2"/>
        </w:numPr>
        <w:tabs>
          <w:tab w:val="center" w:pos="0"/>
        </w:tabs>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«Движение - кладовая жизни»</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Данный инновационный проект заключается в применении скандинавской ходьбы для передвижения получателей социальных услуг со специальными палками с наконечниками, а также в использовании </w:t>
      </w:r>
      <w:proofErr w:type="spellStart"/>
      <w:r>
        <w:rPr>
          <w:rFonts w:ascii="Times New Roman" w:eastAsia="Times New Roman" w:hAnsi="Times New Roman" w:cs="Times New Roman"/>
          <w:sz w:val="28"/>
        </w:rPr>
        <w:lastRenderedPageBreak/>
        <w:t>вертикализаторов</w:t>
      </w:r>
      <w:proofErr w:type="spellEnd"/>
      <w:r>
        <w:rPr>
          <w:rFonts w:ascii="Times New Roman" w:eastAsia="Times New Roman" w:hAnsi="Times New Roman" w:cs="Times New Roman"/>
          <w:sz w:val="28"/>
        </w:rPr>
        <w:t xml:space="preserve"> - для фиксации маломобильных пациентов в положении стоя, для безопасной тренировки индивидуальных навыков самообслуживания, отдельных двигательных функций. Кроме того, занятия лечебной физической культурой занимают не последнее место в снижении гиподинамии, особенно среди пожилых инвалидов.</w:t>
      </w:r>
    </w:p>
    <w:p w:rsidR="006C4855" w:rsidRDefault="006C4855">
      <w:pPr>
        <w:tabs>
          <w:tab w:val="center" w:pos="0"/>
        </w:tabs>
        <w:spacing w:after="0"/>
        <w:jc w:val="both"/>
        <w:rPr>
          <w:rFonts w:ascii="Times New Roman" w:eastAsia="Times New Roman" w:hAnsi="Times New Roman" w:cs="Times New Roman"/>
          <w:sz w:val="28"/>
        </w:rPr>
      </w:pP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b/>
          <w:sz w:val="28"/>
        </w:rPr>
        <w:tab/>
        <w:t>3. «Криотерапия - наш путь к здоровью»</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Криотерапия, как метод избавления от новообразований, становится с каждым днем все популярнее. Связано это с тем, что такой метод является наиболее щадящим и безболезненным по сравнению с хирургическим удалением и более эффективным по отношению к другим методам. Благотворные особенности жидкого азота, или как его еще называют — искусственного холода, известны уже давно. В результате, устраняется косметический дефект кожи, дискомфорт при ходьбе, снижается риск распространения инфекции на прилежащие здоровые ткани.</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Криотерапия жидким азотом считается одним из самых простых в исполнении и аппаратных средств лечения бородавок. При высокой эффективности лечения (до 80%), он дает удовлетворительный косметический результат с минимальным набором осложнений.</w:t>
      </w:r>
    </w:p>
    <w:p w:rsidR="006C4855" w:rsidRDefault="006C4855">
      <w:pPr>
        <w:tabs>
          <w:tab w:val="center" w:pos="0"/>
        </w:tabs>
        <w:spacing w:after="0"/>
        <w:jc w:val="both"/>
        <w:rPr>
          <w:rFonts w:ascii="Times New Roman" w:eastAsia="Times New Roman" w:hAnsi="Times New Roman" w:cs="Times New Roman"/>
          <w:sz w:val="28"/>
        </w:rPr>
      </w:pPr>
    </w:p>
    <w:p w:rsidR="006C4855" w:rsidRDefault="00F434DE">
      <w:pPr>
        <w:numPr>
          <w:ilvl w:val="0"/>
          <w:numId w:val="3"/>
        </w:numPr>
        <w:tabs>
          <w:tab w:val="center" w:pos="0"/>
        </w:tabs>
        <w:spacing w:after="0"/>
        <w:ind w:left="360" w:firstLine="349"/>
        <w:jc w:val="both"/>
        <w:rPr>
          <w:rFonts w:ascii="Times New Roman" w:eastAsia="Times New Roman" w:hAnsi="Times New Roman" w:cs="Times New Roman"/>
          <w:sz w:val="28"/>
        </w:rPr>
      </w:pPr>
      <w:r>
        <w:rPr>
          <w:rFonts w:ascii="Times New Roman" w:eastAsia="Times New Roman" w:hAnsi="Times New Roman" w:cs="Times New Roman"/>
          <w:b/>
          <w:sz w:val="28"/>
        </w:rPr>
        <w:t>«Секрет пиявки в ее секрете»</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Мы активно применяем гирудотерапию в нашем учреждении. Процедура проводится по назначению врача после информированной беседы с получателем социальных услуг и желанием его на проведение процедуры, после осмотра и результатов анализов крови. После сеансов гирудотерапии у пациентов отмечались снижение депрессивного синдрома, появление бодрости, нормализация сна. Кроме того, уменьшилась тяга к курению и количество выкуриваемых сигарет у злостных курильщиков. У пациентов с сахарным диабетом отмечалось снижение сахара в крови, повышенного артериального давления. У молодых женщин отмечалась нормализация менструального цикла, облегчение протекания климактерического синдрома.</w:t>
      </w:r>
    </w:p>
    <w:p w:rsidR="006C4855" w:rsidRDefault="006C4855">
      <w:pPr>
        <w:tabs>
          <w:tab w:val="center" w:pos="0"/>
        </w:tabs>
        <w:spacing w:after="0"/>
        <w:jc w:val="both"/>
        <w:rPr>
          <w:rFonts w:ascii="Times New Roman" w:eastAsia="Times New Roman" w:hAnsi="Times New Roman" w:cs="Times New Roman"/>
          <w:sz w:val="28"/>
        </w:rPr>
      </w:pPr>
    </w:p>
    <w:p w:rsidR="006C4855" w:rsidRDefault="00F434DE">
      <w:pPr>
        <w:numPr>
          <w:ilvl w:val="0"/>
          <w:numId w:val="4"/>
        </w:num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«Здоровые сосуды - путь к долголетию»</w:t>
      </w:r>
      <w:r>
        <w:rPr>
          <w:rFonts w:ascii="Times New Roman" w:eastAsia="Times New Roman" w:hAnsi="Times New Roman" w:cs="Times New Roman"/>
          <w:sz w:val="28"/>
        </w:rPr>
        <w:t xml:space="preserve">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Среди инновационных методов, применяемых в учреждении - массаж не только мануальный, но и с помощью аппаратного оборудования, такого как массажная кровать и массажное кресло, не уступающих по воздействию рукам массажиста. Массаж является научно обоснованным, проверенным многолетней практикой, наиболее физиологичным для организма человека оздоровительным средством. Его применяют, как в профилактических целях, </w:t>
      </w:r>
      <w:r>
        <w:rPr>
          <w:rFonts w:ascii="Times New Roman" w:eastAsia="Times New Roman" w:hAnsi="Times New Roman" w:cs="Times New Roman"/>
          <w:sz w:val="28"/>
        </w:rPr>
        <w:lastRenderedPageBreak/>
        <w:t>для общего укрепления организма, для поддержания тонуса сосудов, устранения застойных явлений в органах, так и для лечения многих заболеваний: плоскостопия, остеохондроза, невралгии и т.д.</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Совсем недавно внедрен метод </w:t>
      </w:r>
      <w:proofErr w:type="spellStart"/>
      <w:r>
        <w:rPr>
          <w:rFonts w:ascii="Times New Roman" w:eastAsia="Times New Roman" w:hAnsi="Times New Roman" w:cs="Times New Roman"/>
          <w:sz w:val="28"/>
        </w:rPr>
        <w:t>прессотерапии</w:t>
      </w:r>
      <w:proofErr w:type="spellEnd"/>
      <w:r>
        <w:rPr>
          <w:rFonts w:ascii="Times New Roman" w:eastAsia="Times New Roman" w:hAnsi="Times New Roman" w:cs="Times New Roman"/>
          <w:sz w:val="28"/>
        </w:rPr>
        <w:t xml:space="preserve">.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r>
      <w:proofErr w:type="spellStart"/>
      <w:r>
        <w:rPr>
          <w:rFonts w:ascii="Times New Roman" w:eastAsia="Times New Roman" w:hAnsi="Times New Roman" w:cs="Times New Roman"/>
          <w:sz w:val="28"/>
        </w:rPr>
        <w:t>Прессотерапия</w:t>
      </w:r>
      <w:proofErr w:type="spellEnd"/>
      <w:r>
        <w:rPr>
          <w:rFonts w:ascii="Times New Roman" w:eastAsia="Times New Roman" w:hAnsi="Times New Roman" w:cs="Times New Roman"/>
          <w:sz w:val="28"/>
        </w:rPr>
        <w:t xml:space="preserve"> - это не обычный, а </w:t>
      </w:r>
      <w:proofErr w:type="spellStart"/>
      <w:r>
        <w:rPr>
          <w:rFonts w:ascii="Times New Roman" w:eastAsia="Times New Roman" w:hAnsi="Times New Roman" w:cs="Times New Roman"/>
          <w:sz w:val="28"/>
        </w:rPr>
        <w:t>лимфодренажный</w:t>
      </w:r>
      <w:proofErr w:type="spellEnd"/>
      <w:r>
        <w:rPr>
          <w:rFonts w:ascii="Times New Roman" w:eastAsia="Times New Roman" w:hAnsi="Times New Roman" w:cs="Times New Roman"/>
          <w:sz w:val="28"/>
        </w:rPr>
        <w:t xml:space="preserve"> массаж, направленный на устранение избытка жидкости из организма. При такой процедуре осуществляется комплексное воздействие на лимфатическую систему путем сжатого воздуха, который подается сквозь особенные манжеты. Хороший эффект получен при вялых параличах, парезах, отмечается снижение обострений остеохондроза, улучшении общего состояния. Массаж сжатым воздухом устраняет застой крови и лимфы в сосудах нижних конечностей, получены отзывы получателей социальных услуг о снижении тяжести и боли в ногах, легкости при ходьбе, у клиентов, находящихся на постоянном постельном режиме, отмечен хороший эффе</w:t>
      </w:r>
      <w:proofErr w:type="gramStart"/>
      <w:r>
        <w:rPr>
          <w:rFonts w:ascii="Times New Roman" w:eastAsia="Times New Roman" w:hAnsi="Times New Roman" w:cs="Times New Roman"/>
          <w:sz w:val="28"/>
        </w:rPr>
        <w:t>кт в пр</w:t>
      </w:r>
      <w:proofErr w:type="gramEnd"/>
      <w:r>
        <w:rPr>
          <w:rFonts w:ascii="Times New Roman" w:eastAsia="Times New Roman" w:hAnsi="Times New Roman" w:cs="Times New Roman"/>
          <w:sz w:val="28"/>
        </w:rPr>
        <w:t>офилактике пролежней.</w:t>
      </w:r>
    </w:p>
    <w:p w:rsidR="006C4855" w:rsidRDefault="006C4855">
      <w:pPr>
        <w:tabs>
          <w:tab w:val="center" w:pos="0"/>
        </w:tabs>
        <w:spacing w:after="0"/>
        <w:jc w:val="both"/>
        <w:rPr>
          <w:rFonts w:ascii="Times New Roman" w:eastAsia="Times New Roman" w:hAnsi="Times New Roman" w:cs="Times New Roman"/>
          <w:sz w:val="28"/>
        </w:rPr>
      </w:pPr>
    </w:p>
    <w:p w:rsidR="006C4855" w:rsidRDefault="00F434DE">
      <w:pPr>
        <w:numPr>
          <w:ilvl w:val="0"/>
          <w:numId w:val="5"/>
        </w:numPr>
        <w:tabs>
          <w:tab w:val="center" w:pos="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w:t>
      </w:r>
      <w:proofErr w:type="spellStart"/>
      <w:r>
        <w:rPr>
          <w:rFonts w:ascii="Times New Roman" w:eastAsia="Times New Roman" w:hAnsi="Times New Roman" w:cs="Times New Roman"/>
          <w:b/>
          <w:sz w:val="28"/>
        </w:rPr>
        <w:t>Криосауна</w:t>
      </w:r>
      <w:proofErr w:type="spellEnd"/>
      <w:r>
        <w:rPr>
          <w:rFonts w:ascii="Times New Roman" w:eastAsia="Times New Roman" w:hAnsi="Times New Roman" w:cs="Times New Roman"/>
          <w:b/>
          <w:sz w:val="28"/>
        </w:rPr>
        <w:t xml:space="preserve"> – средство оздоровления и профилактики заболеваний»</w:t>
      </w:r>
      <w:r>
        <w:rPr>
          <w:rFonts w:ascii="Times New Roman" w:eastAsia="Times New Roman" w:hAnsi="Times New Roman" w:cs="Times New Roman"/>
          <w:sz w:val="28"/>
        </w:rPr>
        <w:t xml:space="preserve">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Оказывается, с помощью холода можно лечить множество болезней, в том числе, болезнь суставов, внутренних органов, заболевания позвоночника, нарушения работы органов дыхания многое другое. Кроме этого, воздействие низких температур оказывает омолаживающий эффект на кожу человека.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Внешне </w:t>
      </w:r>
      <w:proofErr w:type="spellStart"/>
      <w:r>
        <w:rPr>
          <w:rFonts w:ascii="Times New Roman" w:eastAsia="Times New Roman" w:hAnsi="Times New Roman" w:cs="Times New Roman"/>
          <w:sz w:val="28"/>
        </w:rPr>
        <w:t>криосауна</w:t>
      </w:r>
      <w:proofErr w:type="spellEnd"/>
      <w:r>
        <w:rPr>
          <w:rFonts w:ascii="Times New Roman" w:eastAsia="Times New Roman" w:hAnsi="Times New Roman" w:cs="Times New Roman"/>
          <w:sz w:val="28"/>
        </w:rPr>
        <w:t xml:space="preserve"> напоминает солярий. Процедуры здесь также проводятся стоя. Однако внутри все устроено совершенно другим образом.     </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В отличие от солярия в </w:t>
      </w:r>
      <w:proofErr w:type="spellStart"/>
      <w:r>
        <w:rPr>
          <w:rFonts w:ascii="Times New Roman" w:eastAsia="Times New Roman" w:hAnsi="Times New Roman" w:cs="Times New Roman"/>
          <w:sz w:val="28"/>
        </w:rPr>
        <w:t>криосауне</w:t>
      </w:r>
      <w:proofErr w:type="spellEnd"/>
      <w:r>
        <w:rPr>
          <w:rFonts w:ascii="Times New Roman" w:eastAsia="Times New Roman" w:hAnsi="Times New Roman" w:cs="Times New Roman"/>
          <w:sz w:val="28"/>
        </w:rPr>
        <w:t xml:space="preserve"> на человека не воздействует ультрафиолет. Основной элемент воздействия здесь - охлажденный газ, достигающий в температуре минус 130 - 140 градусов. Газ получается из обычного жидкого азота, безвредного для человека. Этот метод мы используем совсем недавно. Из отзывов известно, что улучшилось состояние суставов, нормализовался сон, появился прилив жизненных сил и бодрость.</w:t>
      </w:r>
    </w:p>
    <w:p w:rsidR="006C4855" w:rsidRDefault="00F434DE">
      <w:pPr>
        <w:tabs>
          <w:tab w:val="center" w:pos="0"/>
        </w:tabs>
        <w:spacing w:after="0"/>
        <w:jc w:val="both"/>
        <w:rPr>
          <w:rFonts w:ascii="Times New Roman" w:eastAsia="Times New Roman" w:hAnsi="Times New Roman" w:cs="Times New Roman"/>
          <w:sz w:val="28"/>
        </w:rPr>
      </w:pPr>
      <w:r>
        <w:rPr>
          <w:rFonts w:ascii="Times New Roman" w:eastAsia="Times New Roman" w:hAnsi="Times New Roman" w:cs="Times New Roman"/>
          <w:sz w:val="28"/>
        </w:rPr>
        <w:tab/>
        <w:t>Благодаря проводимому лечению и мероприятиям реабилитации, профессиональному и чуткому отношению медперсонала к инвалидам - количество реабилитированных получателей социальных услуг постоянно увеличивается.</w:t>
      </w:r>
    </w:p>
    <w:p w:rsidR="006C4855" w:rsidRDefault="006C4855">
      <w:pPr>
        <w:tabs>
          <w:tab w:val="center" w:pos="0"/>
        </w:tabs>
        <w:spacing w:after="0"/>
        <w:jc w:val="both"/>
        <w:rPr>
          <w:rFonts w:ascii="Times New Roman" w:eastAsia="Times New Roman" w:hAnsi="Times New Roman" w:cs="Times New Roman"/>
          <w:sz w:val="28"/>
        </w:rPr>
      </w:pPr>
    </w:p>
    <w:p w:rsidR="00775D76" w:rsidRDefault="00775D76">
      <w:pPr>
        <w:tabs>
          <w:tab w:val="center" w:pos="0"/>
        </w:tabs>
        <w:spacing w:after="0"/>
        <w:ind w:left="283"/>
        <w:jc w:val="center"/>
        <w:rPr>
          <w:rFonts w:ascii="Times New Roman" w:eastAsia="Times New Roman" w:hAnsi="Times New Roman" w:cs="Times New Roman"/>
          <w:b/>
          <w:sz w:val="28"/>
        </w:rPr>
      </w:pPr>
    </w:p>
    <w:p w:rsidR="00775D76" w:rsidRDefault="00775D76">
      <w:pPr>
        <w:tabs>
          <w:tab w:val="center" w:pos="0"/>
        </w:tabs>
        <w:spacing w:after="0"/>
        <w:ind w:left="283"/>
        <w:jc w:val="center"/>
        <w:rPr>
          <w:rFonts w:ascii="Times New Roman" w:eastAsia="Times New Roman" w:hAnsi="Times New Roman" w:cs="Times New Roman"/>
          <w:b/>
          <w:sz w:val="28"/>
        </w:rPr>
      </w:pPr>
    </w:p>
    <w:p w:rsidR="00775D76" w:rsidRDefault="00775D76">
      <w:pPr>
        <w:tabs>
          <w:tab w:val="center" w:pos="0"/>
        </w:tabs>
        <w:spacing w:after="0"/>
        <w:ind w:left="283"/>
        <w:jc w:val="center"/>
        <w:rPr>
          <w:rFonts w:ascii="Times New Roman" w:eastAsia="Times New Roman" w:hAnsi="Times New Roman" w:cs="Times New Roman"/>
          <w:b/>
          <w:sz w:val="28"/>
        </w:rPr>
      </w:pPr>
    </w:p>
    <w:p w:rsidR="00775D76" w:rsidRDefault="00775D76">
      <w:pPr>
        <w:tabs>
          <w:tab w:val="center" w:pos="0"/>
        </w:tabs>
        <w:spacing w:after="0"/>
        <w:ind w:left="283"/>
        <w:jc w:val="center"/>
        <w:rPr>
          <w:rFonts w:ascii="Times New Roman" w:eastAsia="Times New Roman" w:hAnsi="Times New Roman" w:cs="Times New Roman"/>
          <w:b/>
          <w:sz w:val="28"/>
        </w:rPr>
      </w:pPr>
    </w:p>
    <w:p w:rsidR="006C4855" w:rsidRDefault="00F434DE">
      <w:pPr>
        <w:tabs>
          <w:tab w:val="center" w:pos="0"/>
        </w:tabs>
        <w:spacing w:after="0"/>
        <w:ind w:left="283"/>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Участие учреждения в областных, всероссийских и международных мероприятиях и конкурсах:</w:t>
      </w:r>
    </w:p>
    <w:tbl>
      <w:tblPr>
        <w:tblpPr w:leftFromText="180" w:rightFromText="180" w:vertAnchor="text" w:horzAnchor="page" w:tblpX="1537" w:tblpY="886"/>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654"/>
        <w:gridCol w:w="2063"/>
        <w:gridCol w:w="1974"/>
        <w:gridCol w:w="2780"/>
      </w:tblGrid>
      <w:tr w:rsidR="006979F4" w:rsidRPr="007B602D" w:rsidTr="008858B1">
        <w:trPr>
          <w:trHeight w:val="556"/>
        </w:trPr>
        <w:tc>
          <w:tcPr>
            <w:tcW w:w="560" w:type="dxa"/>
            <w:tcBorders>
              <w:top w:val="single" w:sz="4" w:space="0" w:color="auto"/>
              <w:left w:val="single" w:sz="4" w:space="0" w:color="auto"/>
              <w:bottom w:val="single" w:sz="4" w:space="0" w:color="auto"/>
              <w:right w:val="single" w:sz="4" w:space="0" w:color="auto"/>
            </w:tcBorders>
            <w:vAlign w:val="center"/>
          </w:tcPr>
          <w:p w:rsidR="006979F4" w:rsidRPr="007B602D" w:rsidRDefault="006979F4" w:rsidP="008858B1">
            <w:pPr>
              <w:spacing w:after="0" w:line="240" w:lineRule="auto"/>
              <w:contextualSpacing/>
              <w:jc w:val="center"/>
              <w:rPr>
                <w:rFonts w:ascii="Times New Roman" w:eastAsia="Calibri" w:hAnsi="Times New Roman" w:cs="Times New Roman"/>
                <w:b/>
                <w:sz w:val="24"/>
                <w:szCs w:val="24"/>
              </w:rPr>
            </w:pPr>
            <w:r w:rsidRPr="007B602D">
              <w:rPr>
                <w:rFonts w:ascii="Times New Roman" w:eastAsia="Calibri" w:hAnsi="Times New Roman" w:cs="Times New Roman"/>
                <w:b/>
                <w:sz w:val="24"/>
                <w:szCs w:val="24"/>
              </w:rPr>
              <w:t>№</w:t>
            </w:r>
          </w:p>
          <w:p w:rsidR="006979F4" w:rsidRPr="007B602D" w:rsidRDefault="006979F4" w:rsidP="008858B1">
            <w:pPr>
              <w:spacing w:after="0" w:line="240" w:lineRule="auto"/>
              <w:contextualSpacing/>
              <w:jc w:val="center"/>
              <w:rPr>
                <w:rFonts w:ascii="Times New Roman" w:eastAsia="Calibri" w:hAnsi="Times New Roman" w:cs="Times New Roman"/>
                <w:sz w:val="24"/>
                <w:szCs w:val="24"/>
              </w:rPr>
            </w:pPr>
            <w:proofErr w:type="gramStart"/>
            <w:r w:rsidRPr="007B602D">
              <w:rPr>
                <w:rFonts w:ascii="Times New Roman" w:eastAsia="Calibri" w:hAnsi="Times New Roman" w:cs="Times New Roman"/>
                <w:b/>
                <w:sz w:val="24"/>
                <w:szCs w:val="24"/>
              </w:rPr>
              <w:t>п</w:t>
            </w:r>
            <w:proofErr w:type="gramEnd"/>
            <w:r w:rsidRPr="007B602D">
              <w:rPr>
                <w:rFonts w:ascii="Times New Roman" w:eastAsia="Calibri" w:hAnsi="Times New Roman" w:cs="Times New Roman"/>
                <w:b/>
                <w:sz w:val="24"/>
                <w:szCs w:val="24"/>
              </w:rPr>
              <w:t>/п</w:t>
            </w:r>
          </w:p>
        </w:tc>
        <w:tc>
          <w:tcPr>
            <w:tcW w:w="2654" w:type="dxa"/>
            <w:tcBorders>
              <w:top w:val="single" w:sz="4" w:space="0" w:color="auto"/>
              <w:left w:val="single" w:sz="4" w:space="0" w:color="auto"/>
              <w:bottom w:val="single" w:sz="4" w:space="0" w:color="auto"/>
              <w:right w:val="single" w:sz="4" w:space="0" w:color="auto"/>
            </w:tcBorders>
            <w:vAlign w:val="center"/>
          </w:tcPr>
          <w:p w:rsidR="006979F4" w:rsidRPr="007B602D" w:rsidRDefault="006979F4" w:rsidP="008858B1">
            <w:pPr>
              <w:spacing w:after="0" w:line="240" w:lineRule="auto"/>
              <w:contextualSpacing/>
              <w:jc w:val="center"/>
              <w:rPr>
                <w:rFonts w:ascii="Times New Roman" w:eastAsia="Calibri" w:hAnsi="Times New Roman" w:cs="Times New Roman"/>
                <w:b/>
                <w:sz w:val="24"/>
                <w:szCs w:val="24"/>
              </w:rPr>
            </w:pPr>
            <w:r w:rsidRPr="007B602D">
              <w:rPr>
                <w:rFonts w:ascii="Times New Roman" w:eastAsia="Calibri" w:hAnsi="Times New Roman" w:cs="Times New Roman"/>
                <w:b/>
                <w:sz w:val="24"/>
                <w:szCs w:val="24"/>
              </w:rPr>
              <w:t>Название конкурса</w:t>
            </w:r>
          </w:p>
          <w:p w:rsidR="006979F4" w:rsidRPr="007B602D" w:rsidRDefault="006979F4" w:rsidP="008858B1">
            <w:pPr>
              <w:spacing w:after="0" w:line="240" w:lineRule="auto"/>
              <w:contextualSpacing/>
              <w:jc w:val="center"/>
              <w:rPr>
                <w:rFonts w:ascii="Times New Roman" w:eastAsia="Calibri" w:hAnsi="Times New Roman" w:cs="Times New Roman"/>
                <w:sz w:val="24"/>
                <w:szCs w:val="24"/>
              </w:rPr>
            </w:pPr>
          </w:p>
        </w:tc>
        <w:tc>
          <w:tcPr>
            <w:tcW w:w="2063" w:type="dxa"/>
            <w:tcBorders>
              <w:top w:val="single" w:sz="4" w:space="0" w:color="auto"/>
              <w:left w:val="single" w:sz="4" w:space="0" w:color="auto"/>
              <w:bottom w:val="single" w:sz="4" w:space="0" w:color="auto"/>
              <w:right w:val="single" w:sz="4" w:space="0" w:color="auto"/>
            </w:tcBorders>
            <w:vAlign w:val="center"/>
          </w:tcPr>
          <w:p w:rsidR="006979F4" w:rsidRPr="007B602D" w:rsidRDefault="006979F4" w:rsidP="008858B1">
            <w:pPr>
              <w:spacing w:after="0" w:line="240" w:lineRule="auto"/>
              <w:contextualSpacing/>
              <w:jc w:val="center"/>
              <w:rPr>
                <w:rFonts w:ascii="Times New Roman" w:eastAsia="Calibri" w:hAnsi="Times New Roman" w:cs="Times New Roman"/>
                <w:b/>
                <w:sz w:val="24"/>
                <w:szCs w:val="24"/>
              </w:rPr>
            </w:pPr>
            <w:r w:rsidRPr="007B602D">
              <w:rPr>
                <w:rFonts w:ascii="Times New Roman" w:eastAsia="Calibri" w:hAnsi="Times New Roman" w:cs="Times New Roman"/>
                <w:b/>
                <w:sz w:val="24"/>
                <w:szCs w:val="24"/>
              </w:rPr>
              <w:t>Масштабность мероприятия</w:t>
            </w:r>
          </w:p>
        </w:tc>
        <w:tc>
          <w:tcPr>
            <w:tcW w:w="1974" w:type="dxa"/>
            <w:tcBorders>
              <w:top w:val="single" w:sz="4" w:space="0" w:color="auto"/>
              <w:left w:val="single" w:sz="4" w:space="0" w:color="auto"/>
              <w:bottom w:val="single" w:sz="4" w:space="0" w:color="auto"/>
              <w:right w:val="single" w:sz="4" w:space="0" w:color="auto"/>
            </w:tcBorders>
            <w:vAlign w:val="center"/>
          </w:tcPr>
          <w:p w:rsidR="006979F4" w:rsidRPr="007B602D" w:rsidRDefault="006979F4" w:rsidP="008858B1">
            <w:pPr>
              <w:spacing w:after="0" w:line="240" w:lineRule="auto"/>
              <w:contextualSpacing/>
              <w:jc w:val="center"/>
              <w:rPr>
                <w:rFonts w:ascii="Times New Roman" w:eastAsia="Calibri" w:hAnsi="Times New Roman" w:cs="Times New Roman"/>
                <w:b/>
                <w:sz w:val="24"/>
                <w:szCs w:val="24"/>
              </w:rPr>
            </w:pPr>
            <w:r w:rsidRPr="007B602D">
              <w:rPr>
                <w:rFonts w:ascii="Times New Roman" w:eastAsia="Calibri" w:hAnsi="Times New Roman" w:cs="Times New Roman"/>
                <w:b/>
                <w:sz w:val="24"/>
                <w:szCs w:val="24"/>
              </w:rPr>
              <w:t>Дата проведения/</w:t>
            </w:r>
          </w:p>
          <w:p w:rsidR="006979F4" w:rsidRPr="007B602D" w:rsidRDefault="006979F4" w:rsidP="008858B1">
            <w:pPr>
              <w:spacing w:after="0" w:line="240" w:lineRule="auto"/>
              <w:contextualSpacing/>
              <w:jc w:val="center"/>
              <w:rPr>
                <w:rFonts w:ascii="Times New Roman" w:eastAsia="Calibri" w:hAnsi="Times New Roman" w:cs="Times New Roman"/>
                <w:b/>
                <w:sz w:val="24"/>
                <w:szCs w:val="24"/>
              </w:rPr>
            </w:pPr>
            <w:r w:rsidRPr="007B602D">
              <w:rPr>
                <w:rFonts w:ascii="Times New Roman" w:eastAsia="Calibri" w:hAnsi="Times New Roman" w:cs="Times New Roman"/>
                <w:b/>
                <w:sz w:val="24"/>
                <w:szCs w:val="24"/>
              </w:rPr>
              <w:t>Номинация</w:t>
            </w:r>
          </w:p>
        </w:tc>
        <w:tc>
          <w:tcPr>
            <w:tcW w:w="2780" w:type="dxa"/>
            <w:tcBorders>
              <w:top w:val="single" w:sz="4" w:space="0" w:color="auto"/>
              <w:left w:val="single" w:sz="4" w:space="0" w:color="auto"/>
              <w:bottom w:val="single" w:sz="4" w:space="0" w:color="auto"/>
              <w:right w:val="single" w:sz="4" w:space="0" w:color="auto"/>
            </w:tcBorders>
            <w:vAlign w:val="center"/>
          </w:tcPr>
          <w:p w:rsidR="006979F4" w:rsidRPr="007B602D" w:rsidRDefault="006979F4" w:rsidP="008858B1">
            <w:pPr>
              <w:spacing w:after="0" w:line="240" w:lineRule="auto"/>
              <w:contextualSpacing/>
              <w:jc w:val="center"/>
              <w:rPr>
                <w:rFonts w:ascii="Times New Roman" w:eastAsia="Calibri" w:hAnsi="Times New Roman" w:cs="Times New Roman"/>
                <w:b/>
                <w:sz w:val="24"/>
                <w:szCs w:val="24"/>
              </w:rPr>
            </w:pPr>
            <w:r w:rsidRPr="007B602D">
              <w:rPr>
                <w:rFonts w:ascii="Times New Roman" w:eastAsia="Calibri" w:hAnsi="Times New Roman" w:cs="Times New Roman"/>
                <w:b/>
                <w:sz w:val="24"/>
                <w:szCs w:val="24"/>
              </w:rPr>
              <w:t>Результат/Возрастная категория</w:t>
            </w:r>
          </w:p>
        </w:tc>
      </w:tr>
      <w:tr w:rsidR="006979F4" w:rsidRPr="007B602D" w:rsidTr="008858B1">
        <w:trPr>
          <w:trHeight w:val="556"/>
        </w:trPr>
        <w:tc>
          <w:tcPr>
            <w:tcW w:w="10031" w:type="dxa"/>
            <w:gridSpan w:val="5"/>
            <w:tcBorders>
              <w:top w:val="single" w:sz="4" w:space="0" w:color="auto"/>
              <w:left w:val="single" w:sz="4" w:space="0" w:color="auto"/>
              <w:bottom w:val="single" w:sz="4" w:space="0" w:color="auto"/>
              <w:right w:val="single" w:sz="4" w:space="0" w:color="auto"/>
            </w:tcBorders>
            <w:vAlign w:val="center"/>
          </w:tcPr>
          <w:p w:rsidR="006979F4" w:rsidRPr="007B602D" w:rsidRDefault="006979F4" w:rsidP="008858B1">
            <w:pPr>
              <w:spacing w:after="0" w:line="240" w:lineRule="auto"/>
              <w:contextualSpacing/>
              <w:jc w:val="center"/>
              <w:rPr>
                <w:rFonts w:ascii="Times New Roman" w:eastAsia="Calibri" w:hAnsi="Times New Roman" w:cs="Times New Roman"/>
                <w:b/>
                <w:sz w:val="24"/>
                <w:szCs w:val="24"/>
              </w:rPr>
            </w:pPr>
          </w:p>
        </w:tc>
      </w:tr>
      <w:tr w:rsidR="006979F4"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6979F4" w:rsidRPr="007B602D" w:rsidRDefault="006979F4" w:rsidP="008858B1">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vAlign w:val="center"/>
          </w:tcPr>
          <w:p w:rsidR="006979F4" w:rsidRPr="0092544B" w:rsidRDefault="006979F4" w:rsidP="008858B1">
            <w:pPr>
              <w:spacing w:after="0" w:line="240" w:lineRule="auto"/>
              <w:contextualSpacing/>
              <w:jc w:val="center"/>
              <w:rPr>
                <w:rFonts w:ascii="Times New Roman" w:eastAsia="Calibri" w:hAnsi="Times New Roman" w:cs="Times New Roman"/>
                <w:sz w:val="24"/>
                <w:szCs w:val="24"/>
              </w:rPr>
            </w:pPr>
            <w:r w:rsidRPr="0092544B">
              <w:rPr>
                <w:rFonts w:ascii="Times New Roman" w:eastAsia="Calibri" w:hAnsi="Times New Roman" w:cs="Times New Roman"/>
                <w:sz w:val="24"/>
                <w:szCs w:val="24"/>
              </w:rPr>
              <w:t>Всероссийский детск</w:t>
            </w:r>
            <w:r w:rsidR="006126EF">
              <w:rPr>
                <w:rFonts w:ascii="Times New Roman" w:eastAsia="Calibri" w:hAnsi="Times New Roman" w:cs="Times New Roman"/>
                <w:sz w:val="24"/>
                <w:szCs w:val="24"/>
              </w:rPr>
              <w:t>ий творческий</w:t>
            </w:r>
            <w:r w:rsidR="00211170">
              <w:rPr>
                <w:rFonts w:ascii="Times New Roman" w:eastAsia="Calibri" w:hAnsi="Times New Roman" w:cs="Times New Roman"/>
                <w:sz w:val="24"/>
                <w:szCs w:val="24"/>
              </w:rPr>
              <w:t xml:space="preserve"> </w:t>
            </w:r>
            <w:r w:rsidR="006126EF">
              <w:rPr>
                <w:rFonts w:ascii="Times New Roman" w:eastAsia="Calibri" w:hAnsi="Times New Roman" w:cs="Times New Roman"/>
                <w:sz w:val="24"/>
                <w:szCs w:val="24"/>
              </w:rPr>
              <w:t>конкурс работ «Новогодние фантазии</w:t>
            </w:r>
            <w:r w:rsidRPr="0092544B">
              <w:rPr>
                <w:rFonts w:ascii="Times New Roman" w:eastAsia="Calibri" w:hAnsi="Times New Roman" w:cs="Times New Roman"/>
                <w:sz w:val="24"/>
                <w:szCs w:val="24"/>
              </w:rPr>
              <w:t>»</w:t>
            </w:r>
          </w:p>
          <w:p w:rsidR="006979F4" w:rsidRDefault="006979F4" w:rsidP="008858B1">
            <w:pPr>
              <w:spacing w:after="0" w:line="240" w:lineRule="auto"/>
              <w:contextualSpacing/>
              <w:jc w:val="center"/>
              <w:rPr>
                <w:rFonts w:ascii="Times New Roman" w:eastAsia="Calibri" w:hAnsi="Times New Roman" w:cs="Times New Roman"/>
                <w:sz w:val="24"/>
                <w:szCs w:val="24"/>
              </w:rPr>
            </w:pPr>
          </w:p>
        </w:tc>
        <w:tc>
          <w:tcPr>
            <w:tcW w:w="2063" w:type="dxa"/>
            <w:tcBorders>
              <w:top w:val="single" w:sz="4" w:space="0" w:color="auto"/>
              <w:left w:val="single" w:sz="4" w:space="0" w:color="auto"/>
              <w:bottom w:val="single" w:sz="4" w:space="0" w:color="auto"/>
              <w:right w:val="single" w:sz="4" w:space="0" w:color="auto"/>
            </w:tcBorders>
            <w:vAlign w:val="center"/>
          </w:tcPr>
          <w:p w:rsidR="006979F4" w:rsidRDefault="006979F4" w:rsidP="008858B1">
            <w:pPr>
              <w:spacing w:after="0" w:line="240" w:lineRule="auto"/>
              <w:contextualSpacing/>
              <w:jc w:val="center"/>
              <w:rPr>
                <w:rFonts w:ascii="Times New Roman" w:eastAsia="Calibri" w:hAnsi="Times New Roman" w:cs="Times New Roman"/>
                <w:sz w:val="24"/>
                <w:szCs w:val="24"/>
              </w:rPr>
            </w:pPr>
            <w:r w:rsidRPr="00014A1D">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6979F4" w:rsidRDefault="006979F4" w:rsidP="008858B1">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Январь, </w:t>
            </w:r>
            <w:r w:rsidR="000518D3">
              <w:rPr>
                <w:rFonts w:ascii="Times New Roman" w:eastAsia="Calibri" w:hAnsi="Times New Roman" w:cs="Times New Roman"/>
                <w:sz w:val="24"/>
                <w:szCs w:val="24"/>
              </w:rPr>
              <w:t>2026</w:t>
            </w:r>
          </w:p>
          <w:p w:rsidR="006979F4" w:rsidRDefault="006979F4" w:rsidP="008858B1">
            <w:pPr>
              <w:spacing w:after="0" w:line="240" w:lineRule="auto"/>
              <w:contextualSpacing/>
              <w:jc w:val="center"/>
              <w:rPr>
                <w:rFonts w:ascii="Times New Roman" w:eastAsia="Calibri"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vAlign w:val="center"/>
          </w:tcPr>
          <w:p w:rsidR="006126EF" w:rsidRDefault="006126EF" w:rsidP="008858B1">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Алексеева Надежда</w:t>
            </w:r>
          </w:p>
          <w:p w:rsidR="006126EF" w:rsidRDefault="006126EF" w:rsidP="008858B1">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Иванов Леонид</w:t>
            </w:r>
          </w:p>
          <w:p w:rsidR="006126EF" w:rsidRDefault="006126EF" w:rsidP="008858B1">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Иванова Надежда</w:t>
            </w:r>
          </w:p>
          <w:p w:rsidR="006126EF" w:rsidRDefault="006126EF" w:rsidP="008858B1">
            <w:pPr>
              <w:spacing w:after="0" w:line="240" w:lineRule="auto"/>
              <w:contextualSpacing/>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Реутин</w:t>
            </w:r>
            <w:proofErr w:type="spellEnd"/>
            <w:r>
              <w:rPr>
                <w:rFonts w:ascii="Times New Roman" w:eastAsia="Calibri" w:hAnsi="Times New Roman" w:cs="Times New Roman"/>
                <w:b/>
                <w:sz w:val="24"/>
                <w:szCs w:val="24"/>
              </w:rPr>
              <w:t xml:space="preserve"> </w:t>
            </w:r>
            <w:r w:rsidRPr="006126EF">
              <w:rPr>
                <w:rFonts w:ascii="Times New Roman" w:eastAsia="Calibri" w:hAnsi="Times New Roman" w:cs="Times New Roman"/>
                <w:b/>
                <w:sz w:val="24"/>
                <w:szCs w:val="24"/>
              </w:rPr>
              <w:t>Вадим</w:t>
            </w:r>
          </w:p>
          <w:p w:rsidR="006126EF" w:rsidRDefault="006126EF" w:rsidP="008858B1">
            <w:pPr>
              <w:spacing w:after="0" w:line="240" w:lineRule="auto"/>
              <w:contextualSpacing/>
              <w:jc w:val="center"/>
              <w:rPr>
                <w:rFonts w:ascii="Times New Roman" w:eastAsia="Calibri" w:hAnsi="Times New Roman" w:cs="Times New Roman"/>
                <w:b/>
                <w:sz w:val="24"/>
                <w:szCs w:val="24"/>
              </w:rPr>
            </w:pPr>
          </w:p>
          <w:p w:rsidR="00211170" w:rsidRPr="00211170" w:rsidRDefault="00211170" w:rsidP="008858B1">
            <w:pPr>
              <w:spacing w:after="0" w:line="240" w:lineRule="auto"/>
              <w:contextualSpacing/>
              <w:jc w:val="center"/>
              <w:rPr>
                <w:rFonts w:ascii="Times New Roman" w:eastAsia="Calibri" w:hAnsi="Times New Roman" w:cs="Times New Roman"/>
                <w:b/>
                <w:sz w:val="24"/>
                <w:szCs w:val="24"/>
              </w:rPr>
            </w:pPr>
            <w:r w:rsidRPr="00211170">
              <w:rPr>
                <w:rFonts w:ascii="Times New Roman" w:eastAsia="Calibri" w:hAnsi="Times New Roman" w:cs="Times New Roman"/>
                <w:b/>
                <w:sz w:val="24"/>
                <w:szCs w:val="24"/>
              </w:rPr>
              <w:t>1 место</w:t>
            </w:r>
          </w:p>
        </w:tc>
      </w:tr>
      <w:tr w:rsidR="005261A8"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5261A8" w:rsidRPr="007B602D" w:rsidRDefault="005261A8" w:rsidP="005261A8">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sz w:val="24"/>
                <w:szCs w:val="24"/>
              </w:rPr>
            </w:pPr>
            <w:r w:rsidRPr="0092544B">
              <w:rPr>
                <w:rFonts w:ascii="Times New Roman" w:eastAsia="Calibri" w:hAnsi="Times New Roman" w:cs="Times New Roman"/>
                <w:sz w:val="24"/>
                <w:szCs w:val="24"/>
              </w:rPr>
              <w:t>Всероссийский детск</w:t>
            </w:r>
            <w:r>
              <w:rPr>
                <w:rFonts w:ascii="Times New Roman" w:eastAsia="Calibri" w:hAnsi="Times New Roman" w:cs="Times New Roman"/>
                <w:sz w:val="24"/>
                <w:szCs w:val="24"/>
              </w:rPr>
              <w:t>ий творческий конкурс по басням И.А. Крылова</w:t>
            </w:r>
          </w:p>
        </w:tc>
        <w:tc>
          <w:tcPr>
            <w:tcW w:w="2063"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sz w:val="24"/>
                <w:szCs w:val="24"/>
              </w:rPr>
            </w:pPr>
            <w:r w:rsidRPr="00014A1D">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5261A8" w:rsidRDefault="000518D3" w:rsidP="005261A8">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Февраль, 2026</w:t>
            </w:r>
          </w:p>
          <w:p w:rsidR="005261A8" w:rsidRDefault="005261A8" w:rsidP="005261A8">
            <w:pPr>
              <w:spacing w:after="0" w:line="240" w:lineRule="auto"/>
              <w:contextualSpacing/>
              <w:jc w:val="center"/>
              <w:rPr>
                <w:rFonts w:ascii="Times New Roman" w:eastAsia="Calibri"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Синицын Антон</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Кустарев Максим</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p w:rsidR="005261A8" w:rsidRDefault="005261A8" w:rsidP="005261A8">
            <w:pPr>
              <w:spacing w:after="0" w:line="240" w:lineRule="auto"/>
              <w:contextualSpacing/>
              <w:jc w:val="center"/>
              <w:rPr>
                <w:rFonts w:ascii="Times New Roman" w:eastAsia="Calibri" w:hAnsi="Times New Roman" w:cs="Times New Roman"/>
                <w:b/>
                <w:sz w:val="24"/>
                <w:szCs w:val="24"/>
              </w:rPr>
            </w:pPr>
          </w:p>
          <w:p w:rsidR="005261A8" w:rsidRPr="004E453C" w:rsidRDefault="005261A8" w:rsidP="005261A8">
            <w:pPr>
              <w:spacing w:after="0" w:line="240" w:lineRule="auto"/>
              <w:contextualSpacing/>
              <w:jc w:val="center"/>
              <w:rPr>
                <w:rFonts w:ascii="Times New Roman" w:eastAsia="Calibri" w:hAnsi="Times New Roman" w:cs="Times New Roman"/>
                <w:b/>
                <w:sz w:val="24"/>
                <w:szCs w:val="24"/>
              </w:rPr>
            </w:pPr>
          </w:p>
        </w:tc>
      </w:tr>
      <w:tr w:rsidR="005261A8"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5261A8" w:rsidRPr="007B602D" w:rsidRDefault="005261A8" w:rsidP="005261A8">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sz w:val="24"/>
                <w:szCs w:val="24"/>
              </w:rPr>
            </w:pPr>
            <w:r w:rsidRPr="0092544B">
              <w:rPr>
                <w:rFonts w:ascii="Times New Roman" w:eastAsia="Calibri" w:hAnsi="Times New Roman" w:cs="Times New Roman"/>
                <w:sz w:val="24"/>
                <w:szCs w:val="24"/>
              </w:rPr>
              <w:t>Всероссийский детск</w:t>
            </w:r>
            <w:r>
              <w:rPr>
                <w:rFonts w:ascii="Times New Roman" w:eastAsia="Calibri" w:hAnsi="Times New Roman" w:cs="Times New Roman"/>
                <w:sz w:val="24"/>
                <w:szCs w:val="24"/>
              </w:rPr>
              <w:t>ий творческий конкурс «Поздравляем с 8 марта»</w:t>
            </w:r>
          </w:p>
        </w:tc>
        <w:tc>
          <w:tcPr>
            <w:tcW w:w="2063"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sz w:val="24"/>
                <w:szCs w:val="24"/>
              </w:rPr>
            </w:pPr>
            <w:r w:rsidRPr="00014A1D">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5261A8" w:rsidRDefault="000518D3"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 2026</w:t>
            </w:r>
          </w:p>
        </w:tc>
        <w:tc>
          <w:tcPr>
            <w:tcW w:w="2780"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Евдокимов Святослав</w:t>
            </w:r>
          </w:p>
          <w:p w:rsidR="005261A8" w:rsidRDefault="005261A8" w:rsidP="005261A8">
            <w:pPr>
              <w:spacing w:after="0" w:line="240" w:lineRule="auto"/>
              <w:contextualSpacing/>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Цороев</w:t>
            </w:r>
            <w:proofErr w:type="spellEnd"/>
            <w:r>
              <w:rPr>
                <w:rFonts w:ascii="Times New Roman" w:eastAsia="Calibri" w:hAnsi="Times New Roman" w:cs="Times New Roman"/>
                <w:b/>
                <w:sz w:val="24"/>
                <w:szCs w:val="24"/>
              </w:rPr>
              <w:t xml:space="preserve"> Адам</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Синицын Антон </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 место</w:t>
            </w:r>
          </w:p>
          <w:p w:rsidR="005261A8" w:rsidRPr="004E453C" w:rsidRDefault="005261A8" w:rsidP="005261A8">
            <w:pPr>
              <w:spacing w:after="0" w:line="240" w:lineRule="auto"/>
              <w:contextualSpacing/>
              <w:jc w:val="center"/>
              <w:rPr>
                <w:rFonts w:ascii="Times New Roman" w:eastAsia="Calibri" w:hAnsi="Times New Roman" w:cs="Times New Roman"/>
                <w:b/>
                <w:sz w:val="24"/>
                <w:szCs w:val="24"/>
              </w:rPr>
            </w:pPr>
          </w:p>
        </w:tc>
      </w:tr>
      <w:tr w:rsidR="005261A8"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5261A8" w:rsidRPr="007B602D" w:rsidRDefault="005261A8" w:rsidP="005261A8">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vAlign w:val="center"/>
          </w:tcPr>
          <w:p w:rsidR="005261A8" w:rsidRPr="00F47B21" w:rsidRDefault="005261A8" w:rsidP="005261A8">
            <w:pPr>
              <w:spacing w:after="0" w:line="240" w:lineRule="auto"/>
              <w:contextualSpacing/>
              <w:jc w:val="center"/>
              <w:rPr>
                <w:rFonts w:ascii="Times New Roman" w:eastAsia="Calibri" w:hAnsi="Times New Roman" w:cs="Times New Roman"/>
                <w:sz w:val="24"/>
                <w:szCs w:val="24"/>
              </w:rPr>
            </w:pPr>
            <w:r w:rsidRPr="0092544B">
              <w:rPr>
                <w:rFonts w:ascii="Times New Roman" w:eastAsia="Calibri" w:hAnsi="Times New Roman" w:cs="Times New Roman"/>
                <w:sz w:val="24"/>
                <w:szCs w:val="24"/>
              </w:rPr>
              <w:t>Всероссийский детск</w:t>
            </w:r>
            <w:r>
              <w:rPr>
                <w:rFonts w:ascii="Times New Roman" w:eastAsia="Calibri" w:hAnsi="Times New Roman" w:cs="Times New Roman"/>
                <w:sz w:val="24"/>
                <w:szCs w:val="24"/>
              </w:rPr>
              <w:t>ий творческий конкурс ко дню кошек «</w:t>
            </w:r>
            <w:proofErr w:type="gramStart"/>
            <w:r>
              <w:rPr>
                <w:rFonts w:ascii="Times New Roman" w:eastAsia="Calibri" w:hAnsi="Times New Roman" w:cs="Times New Roman"/>
                <w:sz w:val="24"/>
                <w:szCs w:val="24"/>
              </w:rPr>
              <w:t>Мурлыка</w:t>
            </w:r>
            <w:proofErr w:type="gramEnd"/>
            <w:r>
              <w:rPr>
                <w:rFonts w:ascii="Times New Roman" w:eastAsia="Calibri" w:hAnsi="Times New Roman" w:cs="Times New Roman"/>
                <w:sz w:val="24"/>
                <w:szCs w:val="24"/>
              </w:rPr>
              <w:t>»</w:t>
            </w:r>
          </w:p>
        </w:tc>
        <w:tc>
          <w:tcPr>
            <w:tcW w:w="2063"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sz w:val="24"/>
                <w:szCs w:val="24"/>
              </w:rPr>
            </w:pPr>
            <w:r w:rsidRPr="00014A1D">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5261A8" w:rsidRDefault="000518D3"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 2026</w:t>
            </w:r>
          </w:p>
        </w:tc>
        <w:tc>
          <w:tcPr>
            <w:tcW w:w="2780"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Малютина Варвара</w:t>
            </w:r>
          </w:p>
          <w:p w:rsidR="005261A8" w:rsidRDefault="005261A8" w:rsidP="005261A8">
            <w:pPr>
              <w:spacing w:after="0" w:line="240" w:lineRule="auto"/>
              <w:contextualSpacing/>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Кучеряев</w:t>
            </w:r>
            <w:proofErr w:type="spellEnd"/>
            <w:r>
              <w:rPr>
                <w:rFonts w:ascii="Times New Roman" w:eastAsia="Calibri" w:hAnsi="Times New Roman" w:cs="Times New Roman"/>
                <w:b/>
                <w:sz w:val="24"/>
                <w:szCs w:val="24"/>
              </w:rPr>
              <w:t xml:space="preserve"> Владимир</w:t>
            </w:r>
          </w:p>
          <w:p w:rsidR="005261A8" w:rsidRDefault="005261A8" w:rsidP="005261A8">
            <w:pPr>
              <w:spacing w:after="0" w:line="240" w:lineRule="auto"/>
              <w:contextualSpacing/>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Халтурцева</w:t>
            </w:r>
            <w:proofErr w:type="spellEnd"/>
            <w:r>
              <w:rPr>
                <w:rFonts w:ascii="Times New Roman" w:eastAsia="Calibri" w:hAnsi="Times New Roman" w:cs="Times New Roman"/>
                <w:b/>
                <w:sz w:val="24"/>
                <w:szCs w:val="24"/>
              </w:rPr>
              <w:t xml:space="preserve"> Агата</w:t>
            </w:r>
          </w:p>
          <w:p w:rsidR="005261A8" w:rsidRDefault="005261A8" w:rsidP="005261A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Кулакова Анастасия </w:t>
            </w:r>
          </w:p>
          <w:p w:rsidR="005261A8" w:rsidRDefault="005261A8" w:rsidP="005261A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           1 место</w:t>
            </w:r>
          </w:p>
          <w:p w:rsidR="005261A8" w:rsidRDefault="005261A8" w:rsidP="005261A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Крапивный Платон </w:t>
            </w:r>
          </w:p>
          <w:p w:rsidR="005261A8" w:rsidRPr="00D41B57" w:rsidRDefault="005261A8" w:rsidP="005261A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 место</w:t>
            </w:r>
          </w:p>
        </w:tc>
      </w:tr>
      <w:tr w:rsidR="005261A8"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5261A8" w:rsidRPr="007B602D" w:rsidRDefault="005261A8" w:rsidP="005261A8">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5261A8" w:rsidRPr="00AF6FC5" w:rsidRDefault="005261A8"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Всероссийская познавательная                он-</w:t>
            </w:r>
            <w:proofErr w:type="spellStart"/>
            <w:r>
              <w:rPr>
                <w:rFonts w:ascii="Times New Roman" w:eastAsia="Calibri" w:hAnsi="Times New Roman" w:cs="Times New Roman"/>
                <w:sz w:val="24"/>
                <w:szCs w:val="24"/>
              </w:rPr>
              <w:t>лайн</w:t>
            </w:r>
            <w:proofErr w:type="spellEnd"/>
            <w:r>
              <w:rPr>
                <w:rFonts w:ascii="Times New Roman" w:eastAsia="Calibri" w:hAnsi="Times New Roman" w:cs="Times New Roman"/>
                <w:sz w:val="24"/>
                <w:szCs w:val="24"/>
              </w:rPr>
              <w:t xml:space="preserve"> олимпиада для школьников  </w:t>
            </w:r>
          </w:p>
        </w:tc>
        <w:tc>
          <w:tcPr>
            <w:tcW w:w="2063"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sz w:val="24"/>
                <w:szCs w:val="24"/>
              </w:rPr>
            </w:pPr>
            <w:r w:rsidRPr="00014A1D">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5261A8" w:rsidRDefault="000518D3"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 2026</w:t>
            </w:r>
          </w:p>
        </w:tc>
        <w:tc>
          <w:tcPr>
            <w:tcW w:w="2780" w:type="dxa"/>
            <w:tcBorders>
              <w:top w:val="single" w:sz="4" w:space="0" w:color="auto"/>
              <w:left w:val="single" w:sz="4" w:space="0" w:color="auto"/>
              <w:bottom w:val="single" w:sz="4" w:space="0" w:color="auto"/>
              <w:right w:val="single" w:sz="4" w:space="0" w:color="auto"/>
            </w:tcBorders>
            <w:vAlign w:val="center"/>
          </w:tcPr>
          <w:p w:rsidR="005261A8" w:rsidRDefault="005261A8" w:rsidP="005261A8">
            <w:pPr>
              <w:spacing w:after="0" w:line="240" w:lineRule="auto"/>
              <w:contextualSpacing/>
              <w:jc w:val="center"/>
              <w:rPr>
                <w:rFonts w:ascii="Times New Roman" w:eastAsia="Calibri" w:hAnsi="Times New Roman" w:cs="Times New Roman"/>
                <w:b/>
                <w:sz w:val="24"/>
                <w:szCs w:val="24"/>
              </w:rPr>
            </w:pPr>
            <w:r w:rsidRPr="005261A8">
              <w:rPr>
                <w:rFonts w:ascii="Times New Roman" w:eastAsia="Calibri" w:hAnsi="Times New Roman" w:cs="Times New Roman"/>
                <w:b/>
                <w:sz w:val="24"/>
                <w:szCs w:val="24"/>
              </w:rPr>
              <w:t xml:space="preserve">Николаев Владислав </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Иванов Леонид </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 место</w:t>
            </w:r>
          </w:p>
          <w:p w:rsid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Гаврилов </w:t>
            </w:r>
            <w:proofErr w:type="spellStart"/>
            <w:r>
              <w:rPr>
                <w:rFonts w:ascii="Times New Roman" w:eastAsia="Calibri" w:hAnsi="Times New Roman" w:cs="Times New Roman"/>
                <w:b/>
                <w:sz w:val="24"/>
                <w:szCs w:val="24"/>
              </w:rPr>
              <w:t>Миран</w:t>
            </w:r>
            <w:proofErr w:type="spellEnd"/>
            <w:r>
              <w:rPr>
                <w:rFonts w:ascii="Times New Roman" w:eastAsia="Calibri" w:hAnsi="Times New Roman" w:cs="Times New Roman"/>
                <w:b/>
                <w:sz w:val="24"/>
                <w:szCs w:val="24"/>
              </w:rPr>
              <w:t xml:space="preserve"> </w:t>
            </w:r>
          </w:p>
          <w:p w:rsidR="005261A8" w:rsidRPr="005261A8" w:rsidRDefault="005261A8" w:rsidP="005261A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3 место</w:t>
            </w:r>
          </w:p>
        </w:tc>
      </w:tr>
      <w:tr w:rsidR="005261A8"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5261A8" w:rsidRPr="007B602D" w:rsidRDefault="005261A8" w:rsidP="005261A8">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5261A8" w:rsidRPr="00AF6FC5" w:rsidRDefault="000518D3" w:rsidP="000518D3">
            <w:pPr>
              <w:tabs>
                <w:tab w:val="left" w:pos="705"/>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Областной конкурс среди лиц с ЛИН </w:t>
            </w:r>
          </w:p>
        </w:tc>
        <w:tc>
          <w:tcPr>
            <w:tcW w:w="2063" w:type="dxa"/>
            <w:tcBorders>
              <w:top w:val="single" w:sz="4" w:space="0" w:color="auto"/>
              <w:left w:val="single" w:sz="4" w:space="0" w:color="auto"/>
              <w:bottom w:val="single" w:sz="4" w:space="0" w:color="auto"/>
              <w:right w:val="single" w:sz="4" w:space="0" w:color="auto"/>
            </w:tcBorders>
            <w:vAlign w:val="center"/>
          </w:tcPr>
          <w:p w:rsidR="005261A8" w:rsidRPr="00014A1D" w:rsidRDefault="000518D3"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5261A8" w:rsidRDefault="000518D3"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Март,2026</w:t>
            </w:r>
          </w:p>
        </w:tc>
        <w:tc>
          <w:tcPr>
            <w:tcW w:w="2780" w:type="dxa"/>
            <w:tcBorders>
              <w:top w:val="single" w:sz="4" w:space="0" w:color="auto"/>
              <w:left w:val="single" w:sz="4" w:space="0" w:color="auto"/>
              <w:bottom w:val="single" w:sz="4" w:space="0" w:color="auto"/>
              <w:right w:val="single" w:sz="4" w:space="0" w:color="auto"/>
            </w:tcBorders>
            <w:vAlign w:val="center"/>
          </w:tcPr>
          <w:p w:rsidR="000518D3" w:rsidRDefault="000518D3" w:rsidP="005261A8">
            <w:pPr>
              <w:spacing w:after="0" w:line="240" w:lineRule="auto"/>
              <w:contextualSpacing/>
              <w:jc w:val="center"/>
              <w:rPr>
                <w:rFonts w:ascii="Times New Roman" w:eastAsia="Calibri" w:hAnsi="Times New Roman" w:cs="Times New Roman"/>
                <w:b/>
                <w:sz w:val="24"/>
                <w:szCs w:val="24"/>
              </w:rPr>
            </w:pPr>
            <w:r w:rsidRPr="000518D3">
              <w:rPr>
                <w:rFonts w:ascii="Times New Roman" w:eastAsia="Calibri" w:hAnsi="Times New Roman" w:cs="Times New Roman"/>
                <w:b/>
                <w:sz w:val="24"/>
                <w:szCs w:val="24"/>
              </w:rPr>
              <w:t>Команда Доброго дома «Коломенский» «Быстрее. Выше. Сильнее</w:t>
            </w:r>
            <w:proofErr w:type="gramStart"/>
            <w:r w:rsidRPr="000518D3">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proofErr w:type="gramEnd"/>
          </w:p>
          <w:p w:rsidR="005261A8" w:rsidRPr="000518D3" w:rsidRDefault="000518D3" w:rsidP="005261A8">
            <w:pPr>
              <w:spacing w:after="0" w:line="240" w:lineRule="auto"/>
              <w:contextualSpacing/>
              <w:jc w:val="center"/>
              <w:rPr>
                <w:rFonts w:ascii="Times New Roman" w:eastAsia="Calibri" w:hAnsi="Times New Roman" w:cs="Times New Roman"/>
                <w:b/>
                <w:sz w:val="24"/>
                <w:szCs w:val="24"/>
              </w:rPr>
            </w:pPr>
            <w:r w:rsidRPr="000518D3">
              <w:rPr>
                <w:rFonts w:ascii="Times New Roman" w:eastAsia="Calibri" w:hAnsi="Times New Roman" w:cs="Times New Roman"/>
                <w:b/>
                <w:sz w:val="24"/>
                <w:szCs w:val="24"/>
              </w:rPr>
              <w:t>3 место</w:t>
            </w:r>
          </w:p>
        </w:tc>
      </w:tr>
      <w:tr w:rsidR="005261A8"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5261A8" w:rsidRPr="007B602D" w:rsidRDefault="005261A8" w:rsidP="005261A8">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5261A8" w:rsidRDefault="000518D3"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Чемпионат МО спорта ЛИН, </w:t>
            </w:r>
            <w:proofErr w:type="gramStart"/>
            <w:r>
              <w:rPr>
                <w:rFonts w:ascii="Times New Roman" w:eastAsia="Calibri" w:hAnsi="Times New Roman" w:cs="Times New Roman"/>
                <w:sz w:val="24"/>
                <w:szCs w:val="24"/>
              </w:rPr>
              <w:t>дисциплина-академическая</w:t>
            </w:r>
            <w:proofErr w:type="gramEnd"/>
            <w:r>
              <w:rPr>
                <w:rFonts w:ascii="Times New Roman" w:eastAsia="Calibri" w:hAnsi="Times New Roman" w:cs="Times New Roman"/>
                <w:sz w:val="24"/>
                <w:szCs w:val="24"/>
              </w:rPr>
              <w:t xml:space="preserve"> гребля, 1000 м среди женщин</w:t>
            </w:r>
          </w:p>
        </w:tc>
        <w:tc>
          <w:tcPr>
            <w:tcW w:w="2063" w:type="dxa"/>
            <w:tcBorders>
              <w:top w:val="single" w:sz="4" w:space="0" w:color="auto"/>
              <w:left w:val="single" w:sz="4" w:space="0" w:color="auto"/>
              <w:bottom w:val="single" w:sz="4" w:space="0" w:color="auto"/>
              <w:right w:val="single" w:sz="4" w:space="0" w:color="auto"/>
            </w:tcBorders>
            <w:vAlign w:val="center"/>
          </w:tcPr>
          <w:p w:rsidR="005261A8" w:rsidRDefault="000518D3"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5261A8" w:rsidRDefault="000518D3" w:rsidP="005261A8">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Март,2026</w:t>
            </w:r>
          </w:p>
        </w:tc>
        <w:tc>
          <w:tcPr>
            <w:tcW w:w="2780" w:type="dxa"/>
            <w:tcBorders>
              <w:top w:val="single" w:sz="4" w:space="0" w:color="auto"/>
              <w:left w:val="single" w:sz="4" w:space="0" w:color="auto"/>
              <w:bottom w:val="single" w:sz="4" w:space="0" w:color="auto"/>
              <w:right w:val="single" w:sz="4" w:space="0" w:color="auto"/>
            </w:tcBorders>
            <w:vAlign w:val="center"/>
          </w:tcPr>
          <w:p w:rsidR="005261A8" w:rsidRPr="00783A8F" w:rsidRDefault="000518D3" w:rsidP="005261A8">
            <w:pPr>
              <w:spacing w:after="0" w:line="240" w:lineRule="auto"/>
              <w:contextualSpacing/>
              <w:jc w:val="center"/>
              <w:rPr>
                <w:rFonts w:ascii="Times New Roman" w:eastAsia="Calibri" w:hAnsi="Times New Roman" w:cs="Times New Roman"/>
                <w:b/>
                <w:sz w:val="24"/>
                <w:szCs w:val="24"/>
              </w:rPr>
            </w:pPr>
            <w:r w:rsidRPr="00783A8F">
              <w:rPr>
                <w:rFonts w:ascii="Times New Roman" w:eastAsia="Calibri" w:hAnsi="Times New Roman" w:cs="Times New Roman"/>
                <w:b/>
                <w:sz w:val="24"/>
                <w:szCs w:val="24"/>
              </w:rPr>
              <w:t>Орлова Ольга</w:t>
            </w:r>
          </w:p>
          <w:p w:rsidR="000518D3" w:rsidRPr="00783A8F" w:rsidRDefault="000518D3" w:rsidP="005261A8">
            <w:pPr>
              <w:spacing w:after="0" w:line="240" w:lineRule="auto"/>
              <w:contextualSpacing/>
              <w:jc w:val="center"/>
              <w:rPr>
                <w:rFonts w:ascii="Times New Roman" w:eastAsia="Calibri" w:hAnsi="Times New Roman" w:cs="Times New Roman"/>
                <w:b/>
                <w:sz w:val="24"/>
                <w:szCs w:val="24"/>
              </w:rPr>
            </w:pPr>
            <w:r w:rsidRPr="00783A8F">
              <w:rPr>
                <w:rFonts w:ascii="Times New Roman" w:eastAsia="Calibri" w:hAnsi="Times New Roman" w:cs="Times New Roman"/>
                <w:b/>
                <w:sz w:val="24"/>
                <w:szCs w:val="24"/>
              </w:rPr>
              <w:t>3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Всероссийский детский творческий конкурс </w:t>
            </w:r>
            <w:r>
              <w:rPr>
                <w:rFonts w:ascii="Times New Roman" w:eastAsia="Calibri" w:hAnsi="Times New Roman" w:cs="Times New Roman"/>
                <w:sz w:val="24"/>
                <w:szCs w:val="24"/>
              </w:rPr>
              <w:lastRenderedPageBreak/>
              <w:t>«Поздравляем с 8 марта»</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Pr="00783A8F" w:rsidRDefault="00487F40" w:rsidP="00487F40">
            <w:pPr>
              <w:spacing w:after="0" w:line="240" w:lineRule="auto"/>
              <w:contextualSpacing/>
              <w:jc w:val="center"/>
              <w:rPr>
                <w:rFonts w:ascii="Times New Roman" w:eastAsia="Calibri" w:hAnsi="Times New Roman" w:cs="Times New Roman"/>
                <w:b/>
                <w:sz w:val="24"/>
                <w:szCs w:val="24"/>
              </w:rPr>
            </w:pPr>
            <w:proofErr w:type="spellStart"/>
            <w:r w:rsidRPr="00783A8F">
              <w:rPr>
                <w:rFonts w:ascii="Times New Roman" w:eastAsia="Calibri" w:hAnsi="Times New Roman" w:cs="Times New Roman"/>
                <w:b/>
                <w:sz w:val="24"/>
                <w:szCs w:val="24"/>
              </w:rPr>
              <w:t>Цороев</w:t>
            </w:r>
            <w:proofErr w:type="spellEnd"/>
            <w:r w:rsidRPr="00783A8F">
              <w:rPr>
                <w:rFonts w:ascii="Times New Roman" w:eastAsia="Calibri" w:hAnsi="Times New Roman" w:cs="Times New Roman"/>
                <w:b/>
                <w:sz w:val="24"/>
                <w:szCs w:val="24"/>
              </w:rPr>
              <w:t xml:space="preserve"> Адам </w:t>
            </w:r>
          </w:p>
          <w:p w:rsidR="00783A8F" w:rsidRPr="00783A8F" w:rsidRDefault="00783A8F" w:rsidP="00487F40">
            <w:pPr>
              <w:spacing w:after="0" w:line="240" w:lineRule="auto"/>
              <w:contextualSpacing/>
              <w:jc w:val="center"/>
              <w:rPr>
                <w:rFonts w:ascii="Times New Roman" w:eastAsia="Calibri" w:hAnsi="Times New Roman" w:cs="Times New Roman"/>
                <w:b/>
                <w:sz w:val="24"/>
                <w:szCs w:val="24"/>
              </w:rPr>
            </w:pPr>
            <w:r w:rsidRPr="00783A8F">
              <w:rPr>
                <w:rFonts w:ascii="Times New Roman" w:eastAsia="Calibri" w:hAnsi="Times New Roman" w:cs="Times New Roman"/>
                <w:b/>
                <w:sz w:val="24"/>
                <w:szCs w:val="24"/>
              </w:rPr>
              <w:t>1 место</w:t>
            </w:r>
          </w:p>
          <w:p w:rsidR="00783A8F" w:rsidRPr="00783A8F" w:rsidRDefault="00783A8F" w:rsidP="00487F40">
            <w:pPr>
              <w:spacing w:after="0" w:line="240" w:lineRule="auto"/>
              <w:contextualSpacing/>
              <w:jc w:val="center"/>
              <w:rPr>
                <w:rFonts w:ascii="Times New Roman" w:eastAsia="Calibri" w:hAnsi="Times New Roman" w:cs="Times New Roman"/>
                <w:b/>
                <w:sz w:val="24"/>
                <w:szCs w:val="24"/>
              </w:rPr>
            </w:pPr>
            <w:r w:rsidRPr="00783A8F">
              <w:rPr>
                <w:rFonts w:ascii="Times New Roman" w:eastAsia="Calibri" w:hAnsi="Times New Roman" w:cs="Times New Roman"/>
                <w:b/>
                <w:sz w:val="24"/>
                <w:szCs w:val="24"/>
              </w:rPr>
              <w:lastRenderedPageBreak/>
              <w:t xml:space="preserve">Евдокимов Святослав </w:t>
            </w:r>
          </w:p>
          <w:p w:rsidR="00783A8F" w:rsidRPr="00783A8F" w:rsidRDefault="00783A8F" w:rsidP="00487F40">
            <w:pPr>
              <w:spacing w:after="0" w:line="240" w:lineRule="auto"/>
              <w:contextualSpacing/>
              <w:jc w:val="center"/>
              <w:rPr>
                <w:rFonts w:ascii="Times New Roman" w:eastAsia="Calibri" w:hAnsi="Times New Roman" w:cs="Times New Roman"/>
                <w:b/>
                <w:sz w:val="24"/>
                <w:szCs w:val="24"/>
              </w:rPr>
            </w:pPr>
            <w:r w:rsidRPr="00783A8F">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Чемпионат МО спорта ЛИН, мужчины, женщины, дисциплина-бадминтон</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Стародубцев Федор, одиночный </w:t>
            </w:r>
          </w:p>
          <w:p w:rsidR="00487F40" w:rsidRPr="004A5835"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Чемпионат МО спорта ЛИН, мужчины, женщины, дисциплина-бадминтон</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Стародубцев Федор, мужской парный </w:t>
            </w:r>
          </w:p>
          <w:p w:rsidR="00487F40" w:rsidRPr="004A5835"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Чемпионат МО спорта ЛИН, мужчины, женщины, дисциплина-бадминтон</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Стародубцев Федор,</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смешанный парный</w:t>
            </w:r>
          </w:p>
          <w:p w:rsidR="00487F40" w:rsidRPr="004A5835"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Чемпионат МО спорта ЛИН, мужчины, женщины, дисциплина-бадминтон</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Орлова Ольга,</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одиночный</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 место</w:t>
            </w:r>
          </w:p>
          <w:p w:rsidR="00487F40" w:rsidRPr="00E32273" w:rsidRDefault="00487F40" w:rsidP="00487F40">
            <w:pPr>
              <w:spacing w:after="0" w:line="240" w:lineRule="auto"/>
              <w:contextualSpacing/>
              <w:jc w:val="center"/>
              <w:rPr>
                <w:rFonts w:ascii="Times New Roman" w:eastAsia="Calibri" w:hAnsi="Times New Roman" w:cs="Times New Roman"/>
                <w:b/>
                <w:sz w:val="24"/>
                <w:szCs w:val="24"/>
              </w:rPr>
            </w:pP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Чемпионат МО спорта ЛИН, мужчины, женщины, дисциплина-бадминтон</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Орлова Ольга,</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женский парный</w:t>
            </w:r>
          </w:p>
          <w:p w:rsidR="00487F40" w:rsidRPr="0041562A"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Чемпионат МО спорта ЛИН, мужчины, женщины, дисциплина-бадминтон</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Pr="000518D3" w:rsidRDefault="00487F40" w:rsidP="00487F40">
            <w:pPr>
              <w:spacing w:after="0" w:line="240" w:lineRule="auto"/>
              <w:contextualSpacing/>
              <w:jc w:val="center"/>
              <w:rPr>
                <w:rFonts w:ascii="Times New Roman" w:eastAsia="Calibri" w:hAnsi="Times New Roman" w:cs="Times New Roman"/>
                <w:b/>
                <w:sz w:val="24"/>
                <w:szCs w:val="24"/>
              </w:rPr>
            </w:pPr>
            <w:r w:rsidRPr="000518D3">
              <w:rPr>
                <w:rFonts w:ascii="Times New Roman" w:eastAsia="Calibri" w:hAnsi="Times New Roman" w:cs="Times New Roman"/>
                <w:b/>
                <w:sz w:val="24"/>
                <w:szCs w:val="24"/>
              </w:rPr>
              <w:t>Орлова Ольга,</w:t>
            </w:r>
          </w:p>
          <w:p w:rsidR="00487F40" w:rsidRPr="000518D3" w:rsidRDefault="00487F40" w:rsidP="00487F40">
            <w:pPr>
              <w:spacing w:after="0" w:line="240" w:lineRule="auto"/>
              <w:contextualSpacing/>
              <w:jc w:val="center"/>
              <w:rPr>
                <w:rFonts w:ascii="Times New Roman" w:eastAsia="Calibri" w:hAnsi="Times New Roman" w:cs="Times New Roman"/>
                <w:b/>
                <w:sz w:val="24"/>
                <w:szCs w:val="24"/>
              </w:rPr>
            </w:pPr>
            <w:r w:rsidRPr="000518D3">
              <w:rPr>
                <w:rFonts w:ascii="Times New Roman" w:eastAsia="Calibri" w:hAnsi="Times New Roman" w:cs="Times New Roman"/>
                <w:b/>
                <w:sz w:val="24"/>
                <w:szCs w:val="24"/>
              </w:rPr>
              <w:t>смешанный, парный</w:t>
            </w:r>
          </w:p>
          <w:p w:rsidR="00487F40" w:rsidRDefault="00487F40" w:rsidP="00487F40">
            <w:pPr>
              <w:spacing w:after="0" w:line="240" w:lineRule="auto"/>
              <w:contextualSpacing/>
              <w:jc w:val="center"/>
              <w:rPr>
                <w:rFonts w:ascii="Times New Roman" w:eastAsia="Calibri" w:hAnsi="Times New Roman" w:cs="Times New Roman"/>
                <w:sz w:val="24"/>
                <w:szCs w:val="24"/>
              </w:rPr>
            </w:pPr>
            <w:r w:rsidRPr="000518D3">
              <w:rPr>
                <w:rFonts w:ascii="Times New Roman" w:eastAsia="Calibri" w:hAnsi="Times New Roman" w:cs="Times New Roman"/>
                <w:b/>
                <w:sz w:val="24"/>
                <w:szCs w:val="24"/>
              </w:rPr>
              <w:t>2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Чемпионат МО спорта ЛИН, мужчины, женщины, дисциплина-бадминтон</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b/>
                <w:sz w:val="24"/>
                <w:szCs w:val="24"/>
              </w:rPr>
            </w:pPr>
            <w:r w:rsidRPr="000518D3">
              <w:rPr>
                <w:rFonts w:ascii="Times New Roman" w:eastAsia="Calibri" w:hAnsi="Times New Roman" w:cs="Times New Roman"/>
                <w:b/>
                <w:sz w:val="24"/>
                <w:szCs w:val="24"/>
              </w:rPr>
              <w:t>Команда Доброго дома «Коломенский»</w:t>
            </w:r>
          </w:p>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Pr="00D7218A"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XII</w:t>
            </w:r>
            <w:r>
              <w:rPr>
                <w:rFonts w:ascii="Times New Roman" w:eastAsia="Calibri" w:hAnsi="Times New Roman" w:cs="Times New Roman"/>
                <w:sz w:val="24"/>
                <w:szCs w:val="24"/>
              </w:rPr>
              <w:t xml:space="preserve"> Московский областной чемпионат по профессиональному мастерству среди инвалидов и лиц с ограниченными возможностями здоровья «Абилимпикс-2026»</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Pr="00D7218A" w:rsidRDefault="00487F40" w:rsidP="00487F40">
            <w:pPr>
              <w:spacing w:after="0" w:line="240" w:lineRule="auto"/>
              <w:contextualSpacing/>
              <w:jc w:val="center"/>
              <w:rPr>
                <w:rFonts w:ascii="Times New Roman" w:eastAsia="Calibri" w:hAnsi="Times New Roman" w:cs="Times New Roman"/>
                <w:b/>
                <w:sz w:val="24"/>
                <w:szCs w:val="24"/>
              </w:rPr>
            </w:pPr>
            <w:r w:rsidRPr="00D7218A">
              <w:rPr>
                <w:rFonts w:ascii="Times New Roman" w:eastAsia="Calibri" w:hAnsi="Times New Roman" w:cs="Times New Roman"/>
                <w:b/>
                <w:sz w:val="24"/>
                <w:szCs w:val="24"/>
              </w:rPr>
              <w:t>Афанасьева Ирина</w:t>
            </w:r>
          </w:p>
          <w:p w:rsidR="00487F40" w:rsidRPr="00D7218A" w:rsidRDefault="00487F40" w:rsidP="00487F40">
            <w:pPr>
              <w:spacing w:after="0" w:line="240" w:lineRule="auto"/>
              <w:contextualSpacing/>
              <w:jc w:val="center"/>
              <w:rPr>
                <w:rFonts w:ascii="Times New Roman" w:eastAsia="Calibri" w:hAnsi="Times New Roman" w:cs="Times New Roman"/>
                <w:b/>
                <w:sz w:val="24"/>
                <w:szCs w:val="24"/>
              </w:rPr>
            </w:pPr>
            <w:r w:rsidRPr="00D7218A">
              <w:rPr>
                <w:rFonts w:ascii="Times New Roman" w:eastAsia="Calibri" w:hAnsi="Times New Roman" w:cs="Times New Roman"/>
                <w:b/>
                <w:sz w:val="24"/>
                <w:szCs w:val="24"/>
              </w:rPr>
              <w:t>3 место</w:t>
            </w:r>
          </w:p>
          <w:p w:rsidR="00487F40" w:rsidRPr="00D7218A" w:rsidRDefault="00487F40" w:rsidP="00487F40">
            <w:pPr>
              <w:spacing w:after="0" w:line="240" w:lineRule="auto"/>
              <w:contextualSpacing/>
              <w:jc w:val="center"/>
              <w:rPr>
                <w:rFonts w:ascii="Times New Roman" w:eastAsia="Calibri" w:hAnsi="Times New Roman" w:cs="Times New Roman"/>
                <w:b/>
                <w:sz w:val="24"/>
                <w:szCs w:val="24"/>
              </w:rPr>
            </w:pPr>
            <w:proofErr w:type="spellStart"/>
            <w:r w:rsidRPr="00D7218A">
              <w:rPr>
                <w:rFonts w:ascii="Times New Roman" w:eastAsia="Calibri" w:hAnsi="Times New Roman" w:cs="Times New Roman"/>
                <w:b/>
                <w:sz w:val="24"/>
                <w:szCs w:val="24"/>
              </w:rPr>
              <w:t>Аганесова</w:t>
            </w:r>
            <w:proofErr w:type="spellEnd"/>
            <w:r w:rsidRPr="00D7218A">
              <w:rPr>
                <w:rFonts w:ascii="Times New Roman" w:eastAsia="Calibri" w:hAnsi="Times New Roman" w:cs="Times New Roman"/>
                <w:b/>
                <w:sz w:val="24"/>
                <w:szCs w:val="24"/>
              </w:rPr>
              <w:t xml:space="preserve"> Татьяна </w:t>
            </w:r>
          </w:p>
          <w:p w:rsidR="00487F40" w:rsidRDefault="00487F40" w:rsidP="00487F40">
            <w:pPr>
              <w:spacing w:after="0" w:line="240" w:lineRule="auto"/>
              <w:contextualSpacing/>
              <w:jc w:val="center"/>
              <w:rPr>
                <w:rFonts w:ascii="Times New Roman" w:eastAsia="Calibri" w:hAnsi="Times New Roman" w:cs="Times New Roman"/>
                <w:sz w:val="24"/>
                <w:szCs w:val="24"/>
              </w:rPr>
            </w:pPr>
            <w:r w:rsidRPr="00D7218A">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детский творческий конкурс «Первые подснежники»</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Крапивный Платон</w:t>
            </w:r>
          </w:p>
          <w:p w:rsidR="00487F40" w:rsidRPr="006B7035"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творческий конкурс в рамках всемирного дня водных животных «Морские обитатели»</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Синицын Антон</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Кустарев Максим</w:t>
            </w:r>
          </w:p>
          <w:p w:rsidR="00487F40" w:rsidRPr="006B7035"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Джакколо</w:t>
            </w:r>
            <w:proofErr w:type="spellEnd"/>
            <w:r>
              <w:rPr>
                <w:rFonts w:ascii="Times New Roman" w:eastAsia="Calibri" w:hAnsi="Times New Roman" w:cs="Times New Roman"/>
                <w:sz w:val="24"/>
                <w:szCs w:val="24"/>
              </w:rPr>
              <w:t>» областные игры «Сильные духом»</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Pr="00014A1D"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Pr="006B7035" w:rsidRDefault="00487F40" w:rsidP="00487F40">
            <w:pPr>
              <w:spacing w:after="0" w:line="240" w:lineRule="auto"/>
              <w:contextualSpacing/>
              <w:jc w:val="center"/>
              <w:rPr>
                <w:rFonts w:ascii="Times New Roman" w:eastAsia="Calibri" w:hAnsi="Times New Roman" w:cs="Times New Roman"/>
                <w:b/>
                <w:sz w:val="24"/>
                <w:szCs w:val="24"/>
              </w:rPr>
            </w:pPr>
            <w:proofErr w:type="spellStart"/>
            <w:r w:rsidRPr="006B7035">
              <w:rPr>
                <w:rFonts w:ascii="Times New Roman" w:eastAsia="Calibri" w:hAnsi="Times New Roman" w:cs="Times New Roman"/>
                <w:b/>
                <w:sz w:val="24"/>
                <w:szCs w:val="24"/>
              </w:rPr>
              <w:t>Ильинова</w:t>
            </w:r>
            <w:proofErr w:type="spellEnd"/>
            <w:r w:rsidRPr="006B7035">
              <w:rPr>
                <w:rFonts w:ascii="Times New Roman" w:eastAsia="Calibri" w:hAnsi="Times New Roman" w:cs="Times New Roman"/>
                <w:b/>
                <w:sz w:val="24"/>
                <w:szCs w:val="24"/>
              </w:rPr>
              <w:t xml:space="preserve"> Анастасия</w:t>
            </w:r>
          </w:p>
          <w:p w:rsidR="00487F40" w:rsidRPr="006B7035" w:rsidRDefault="00487F40" w:rsidP="00487F40">
            <w:pPr>
              <w:spacing w:after="0" w:line="240" w:lineRule="auto"/>
              <w:contextualSpacing/>
              <w:jc w:val="center"/>
              <w:rPr>
                <w:rFonts w:ascii="Times New Roman" w:eastAsia="Calibri" w:hAnsi="Times New Roman" w:cs="Times New Roman"/>
                <w:b/>
                <w:sz w:val="24"/>
                <w:szCs w:val="24"/>
              </w:rPr>
            </w:pPr>
            <w:r w:rsidRPr="006B7035">
              <w:rPr>
                <w:rFonts w:ascii="Times New Roman" w:eastAsia="Calibri" w:hAnsi="Times New Roman" w:cs="Times New Roman"/>
                <w:b/>
                <w:sz w:val="24"/>
                <w:szCs w:val="24"/>
              </w:rPr>
              <w:t>1 место</w:t>
            </w:r>
          </w:p>
          <w:p w:rsidR="00487F40" w:rsidRPr="006B7035" w:rsidRDefault="00487F40" w:rsidP="00487F40">
            <w:pPr>
              <w:spacing w:after="0" w:line="240" w:lineRule="auto"/>
              <w:contextualSpacing/>
              <w:jc w:val="center"/>
              <w:rPr>
                <w:rFonts w:ascii="Times New Roman" w:eastAsia="Calibri" w:hAnsi="Times New Roman" w:cs="Times New Roman"/>
                <w:b/>
                <w:sz w:val="24"/>
                <w:szCs w:val="24"/>
              </w:rPr>
            </w:pPr>
            <w:r w:rsidRPr="006B7035">
              <w:rPr>
                <w:rFonts w:ascii="Times New Roman" w:eastAsia="Calibri" w:hAnsi="Times New Roman" w:cs="Times New Roman"/>
                <w:b/>
                <w:sz w:val="24"/>
                <w:szCs w:val="24"/>
              </w:rPr>
              <w:t xml:space="preserve">Кузнецов Александр </w:t>
            </w:r>
          </w:p>
          <w:p w:rsidR="00487F40" w:rsidRDefault="00487F40" w:rsidP="00487F40">
            <w:pPr>
              <w:spacing w:after="0" w:line="240" w:lineRule="auto"/>
              <w:contextualSpacing/>
              <w:jc w:val="center"/>
              <w:rPr>
                <w:rFonts w:ascii="Times New Roman" w:eastAsia="Calibri" w:hAnsi="Times New Roman" w:cs="Times New Roman"/>
                <w:sz w:val="24"/>
                <w:szCs w:val="24"/>
              </w:rPr>
            </w:pPr>
            <w:r w:rsidRPr="006B7035">
              <w:rPr>
                <w:rFonts w:ascii="Times New Roman" w:eastAsia="Calibri" w:hAnsi="Times New Roman" w:cs="Times New Roman"/>
                <w:b/>
                <w:sz w:val="24"/>
                <w:szCs w:val="24"/>
              </w:rPr>
              <w:t>2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детский конкурс работ из пластилина  «Внимание, дорога»</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Pr="00014A1D"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Pr="00C004FD" w:rsidRDefault="00487F40" w:rsidP="00487F40">
            <w:pPr>
              <w:spacing w:after="0" w:line="240" w:lineRule="auto"/>
              <w:contextualSpacing/>
              <w:jc w:val="center"/>
              <w:rPr>
                <w:rFonts w:ascii="Times New Roman" w:eastAsia="Calibri" w:hAnsi="Times New Roman" w:cs="Times New Roman"/>
                <w:sz w:val="24"/>
                <w:szCs w:val="24"/>
              </w:rPr>
            </w:pPr>
            <w:r w:rsidRPr="00C004FD">
              <w:rPr>
                <w:rFonts w:ascii="Times New Roman" w:eastAsia="Calibri" w:hAnsi="Times New Roman" w:cs="Times New Roman"/>
                <w:sz w:val="24"/>
                <w:szCs w:val="24"/>
              </w:rPr>
              <w:t>Шустров Арсений</w:t>
            </w:r>
          </w:p>
          <w:p w:rsidR="00487F40" w:rsidRPr="00C004FD" w:rsidRDefault="00487F40" w:rsidP="00487F40">
            <w:pPr>
              <w:spacing w:after="0" w:line="240" w:lineRule="auto"/>
              <w:contextualSpacing/>
              <w:jc w:val="center"/>
              <w:rPr>
                <w:rFonts w:ascii="Times New Roman" w:eastAsia="Calibri" w:hAnsi="Times New Roman" w:cs="Times New Roman"/>
                <w:sz w:val="24"/>
                <w:szCs w:val="24"/>
              </w:rPr>
            </w:pPr>
            <w:r w:rsidRPr="00C004FD">
              <w:rPr>
                <w:rFonts w:ascii="Times New Roman" w:eastAsia="Calibri" w:hAnsi="Times New Roman" w:cs="Times New Roman"/>
                <w:sz w:val="24"/>
                <w:szCs w:val="24"/>
              </w:rPr>
              <w:t>1 место</w:t>
            </w:r>
          </w:p>
          <w:p w:rsidR="00487F40" w:rsidRPr="00C004FD" w:rsidRDefault="00487F40" w:rsidP="00487F40">
            <w:pPr>
              <w:spacing w:after="0" w:line="240" w:lineRule="auto"/>
              <w:contextualSpacing/>
              <w:jc w:val="center"/>
              <w:rPr>
                <w:rFonts w:ascii="Times New Roman" w:eastAsia="Calibri" w:hAnsi="Times New Roman" w:cs="Times New Roman"/>
                <w:sz w:val="24"/>
                <w:szCs w:val="24"/>
              </w:rPr>
            </w:pPr>
            <w:r w:rsidRPr="00C004FD">
              <w:rPr>
                <w:rFonts w:ascii="Times New Roman" w:eastAsia="Calibri" w:hAnsi="Times New Roman" w:cs="Times New Roman"/>
                <w:sz w:val="24"/>
                <w:szCs w:val="24"/>
              </w:rPr>
              <w:t>Синицын Антон</w:t>
            </w:r>
          </w:p>
          <w:p w:rsidR="00487F40" w:rsidRPr="00C004FD" w:rsidRDefault="00487F40" w:rsidP="00487F40">
            <w:pPr>
              <w:spacing w:after="0" w:line="240" w:lineRule="auto"/>
              <w:contextualSpacing/>
              <w:jc w:val="center"/>
              <w:rPr>
                <w:rFonts w:ascii="Times New Roman" w:eastAsia="Calibri" w:hAnsi="Times New Roman" w:cs="Times New Roman"/>
                <w:sz w:val="24"/>
                <w:szCs w:val="24"/>
              </w:rPr>
            </w:pPr>
            <w:r w:rsidRPr="00C004FD">
              <w:rPr>
                <w:rFonts w:ascii="Times New Roman" w:eastAsia="Calibri" w:hAnsi="Times New Roman" w:cs="Times New Roman"/>
                <w:sz w:val="24"/>
                <w:szCs w:val="24"/>
              </w:rPr>
              <w:t>1 место</w:t>
            </w:r>
          </w:p>
          <w:p w:rsidR="00487F40" w:rsidRPr="00C004FD" w:rsidRDefault="00487F40" w:rsidP="00487F40">
            <w:pPr>
              <w:spacing w:after="0" w:line="240" w:lineRule="auto"/>
              <w:contextualSpacing/>
              <w:jc w:val="center"/>
              <w:rPr>
                <w:rFonts w:ascii="Times New Roman" w:eastAsia="Calibri" w:hAnsi="Times New Roman" w:cs="Times New Roman"/>
                <w:b/>
                <w:sz w:val="24"/>
                <w:szCs w:val="24"/>
              </w:rPr>
            </w:pPr>
            <w:r w:rsidRPr="00C004FD">
              <w:rPr>
                <w:rFonts w:ascii="Times New Roman" w:eastAsia="Calibri" w:hAnsi="Times New Roman" w:cs="Times New Roman"/>
                <w:b/>
                <w:sz w:val="24"/>
                <w:szCs w:val="24"/>
              </w:rPr>
              <w:t>Герасимов Павел</w:t>
            </w:r>
          </w:p>
          <w:p w:rsidR="00487F40" w:rsidRDefault="00487F40" w:rsidP="00487F40">
            <w:pPr>
              <w:spacing w:after="0" w:line="240" w:lineRule="auto"/>
              <w:contextualSpacing/>
              <w:jc w:val="center"/>
              <w:rPr>
                <w:rFonts w:ascii="Times New Roman" w:eastAsia="Calibri" w:hAnsi="Times New Roman" w:cs="Times New Roman"/>
                <w:sz w:val="24"/>
                <w:szCs w:val="24"/>
              </w:rPr>
            </w:pPr>
            <w:r w:rsidRPr="00C004FD">
              <w:rPr>
                <w:rFonts w:ascii="Times New Roman" w:eastAsia="Calibri" w:hAnsi="Times New Roman" w:cs="Times New Roman"/>
                <w:b/>
                <w:sz w:val="24"/>
                <w:szCs w:val="24"/>
              </w:rPr>
              <w:t>1 место</w:t>
            </w:r>
          </w:p>
        </w:tc>
      </w:tr>
      <w:tr w:rsidR="00487F40"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487F40" w:rsidRPr="007B602D" w:rsidRDefault="00487F40" w:rsidP="00487F40">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487F40" w:rsidRDefault="00487F40" w:rsidP="00487F40">
            <w:pPr>
              <w:tabs>
                <w:tab w:val="left" w:pos="705"/>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детский творческий конкурс «Великий, май»</w:t>
            </w:r>
          </w:p>
        </w:tc>
        <w:tc>
          <w:tcPr>
            <w:tcW w:w="2063" w:type="dxa"/>
            <w:tcBorders>
              <w:top w:val="single" w:sz="4" w:space="0" w:color="auto"/>
              <w:left w:val="single" w:sz="4" w:space="0" w:color="auto"/>
              <w:bottom w:val="single" w:sz="4" w:space="0" w:color="auto"/>
              <w:right w:val="single" w:sz="4" w:space="0" w:color="auto"/>
            </w:tcBorders>
            <w:vAlign w:val="center"/>
          </w:tcPr>
          <w:p w:rsidR="00487F40" w:rsidRPr="00014A1D"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487F40" w:rsidRDefault="00487F40" w:rsidP="00487F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 2026</w:t>
            </w:r>
          </w:p>
        </w:tc>
        <w:tc>
          <w:tcPr>
            <w:tcW w:w="2780" w:type="dxa"/>
            <w:tcBorders>
              <w:top w:val="single" w:sz="4" w:space="0" w:color="auto"/>
              <w:left w:val="single" w:sz="4" w:space="0" w:color="auto"/>
              <w:bottom w:val="single" w:sz="4" w:space="0" w:color="auto"/>
              <w:right w:val="single" w:sz="4" w:space="0" w:color="auto"/>
            </w:tcBorders>
            <w:vAlign w:val="center"/>
          </w:tcPr>
          <w:p w:rsidR="00487F40" w:rsidRPr="00C004FD" w:rsidRDefault="00487F40" w:rsidP="00487F40">
            <w:pPr>
              <w:spacing w:after="0" w:line="240" w:lineRule="auto"/>
              <w:contextualSpacing/>
              <w:jc w:val="center"/>
              <w:rPr>
                <w:rFonts w:ascii="Times New Roman" w:eastAsia="Calibri" w:hAnsi="Times New Roman" w:cs="Times New Roman"/>
                <w:b/>
                <w:sz w:val="24"/>
                <w:szCs w:val="24"/>
              </w:rPr>
            </w:pPr>
            <w:r w:rsidRPr="00C004FD">
              <w:rPr>
                <w:rFonts w:ascii="Times New Roman" w:eastAsia="Calibri" w:hAnsi="Times New Roman" w:cs="Times New Roman"/>
                <w:b/>
                <w:sz w:val="24"/>
                <w:szCs w:val="24"/>
              </w:rPr>
              <w:t>Крапивный Платон</w:t>
            </w:r>
          </w:p>
          <w:p w:rsidR="00487F40" w:rsidRPr="00C004FD" w:rsidRDefault="00487F40" w:rsidP="00487F40">
            <w:pPr>
              <w:spacing w:after="0" w:line="240" w:lineRule="auto"/>
              <w:contextualSpacing/>
              <w:jc w:val="center"/>
              <w:rPr>
                <w:rFonts w:ascii="Times New Roman" w:eastAsia="Calibri" w:hAnsi="Times New Roman" w:cs="Times New Roman"/>
                <w:b/>
                <w:sz w:val="24"/>
                <w:szCs w:val="24"/>
              </w:rPr>
            </w:pPr>
            <w:r w:rsidRPr="00C004FD">
              <w:rPr>
                <w:rFonts w:ascii="Times New Roman" w:eastAsia="Calibri" w:hAnsi="Times New Roman" w:cs="Times New Roman"/>
                <w:b/>
                <w:sz w:val="24"/>
                <w:szCs w:val="24"/>
              </w:rPr>
              <w:t>1 место</w:t>
            </w:r>
          </w:p>
          <w:p w:rsidR="00487F40" w:rsidRPr="00C004FD" w:rsidRDefault="00487F40" w:rsidP="00487F40">
            <w:pPr>
              <w:spacing w:after="0" w:line="240" w:lineRule="auto"/>
              <w:contextualSpacing/>
              <w:jc w:val="center"/>
              <w:rPr>
                <w:rFonts w:ascii="Times New Roman" w:eastAsia="Calibri" w:hAnsi="Times New Roman" w:cs="Times New Roman"/>
                <w:b/>
                <w:sz w:val="24"/>
                <w:szCs w:val="24"/>
              </w:rPr>
            </w:pPr>
            <w:r w:rsidRPr="00C004FD">
              <w:rPr>
                <w:rFonts w:ascii="Times New Roman" w:eastAsia="Calibri" w:hAnsi="Times New Roman" w:cs="Times New Roman"/>
                <w:b/>
                <w:sz w:val="24"/>
                <w:szCs w:val="24"/>
              </w:rPr>
              <w:t>Герасимов Павел</w:t>
            </w:r>
          </w:p>
          <w:p w:rsidR="00487F40" w:rsidRDefault="00487F40" w:rsidP="00487F40">
            <w:pPr>
              <w:spacing w:after="0" w:line="240" w:lineRule="auto"/>
              <w:contextualSpacing/>
              <w:jc w:val="center"/>
              <w:rPr>
                <w:rFonts w:ascii="Times New Roman" w:eastAsia="Calibri" w:hAnsi="Times New Roman" w:cs="Times New Roman"/>
                <w:b/>
                <w:sz w:val="24"/>
                <w:szCs w:val="24"/>
              </w:rPr>
            </w:pPr>
            <w:r w:rsidRPr="00C004FD">
              <w:rPr>
                <w:rFonts w:ascii="Times New Roman" w:eastAsia="Calibri" w:hAnsi="Times New Roman" w:cs="Times New Roman"/>
                <w:b/>
                <w:sz w:val="24"/>
                <w:szCs w:val="24"/>
              </w:rPr>
              <w:t>1 место</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Соколов Михаил</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p w:rsidR="00487F40" w:rsidRDefault="00487F40" w:rsidP="00487F40">
            <w:pPr>
              <w:spacing w:after="0" w:line="240" w:lineRule="auto"/>
              <w:contextualSpacing/>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Халтурцева</w:t>
            </w:r>
            <w:proofErr w:type="spellEnd"/>
            <w:r>
              <w:rPr>
                <w:rFonts w:ascii="Times New Roman" w:eastAsia="Calibri" w:hAnsi="Times New Roman" w:cs="Times New Roman"/>
                <w:b/>
                <w:sz w:val="24"/>
                <w:szCs w:val="24"/>
              </w:rPr>
              <w:t xml:space="preserve"> Агата</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место</w:t>
            </w:r>
          </w:p>
          <w:p w:rsidR="00487F40" w:rsidRDefault="00487F40" w:rsidP="00487F40">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Иванов Леонид</w:t>
            </w:r>
          </w:p>
          <w:p w:rsidR="00487F40" w:rsidRDefault="00487F40" w:rsidP="00487F40">
            <w:pPr>
              <w:spacing w:after="0" w:line="240" w:lineRule="auto"/>
              <w:contextualSpacing/>
              <w:jc w:val="center"/>
              <w:rPr>
                <w:rFonts w:ascii="Times New Roman" w:eastAsia="Calibri" w:hAnsi="Times New Roman" w:cs="Times New Roman"/>
                <w:sz w:val="24"/>
                <w:szCs w:val="24"/>
              </w:rPr>
            </w:pPr>
          </w:p>
        </w:tc>
      </w:tr>
      <w:tr w:rsidR="00783A8F"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783A8F" w:rsidRPr="007B602D" w:rsidRDefault="00783A8F" w:rsidP="00783A8F">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783A8F" w:rsidRDefault="00783A8F" w:rsidP="00783A8F">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творческий конкурс ко дню кошек «</w:t>
            </w:r>
            <w:proofErr w:type="gramStart"/>
            <w:r>
              <w:rPr>
                <w:rFonts w:ascii="Times New Roman" w:eastAsia="Calibri" w:hAnsi="Times New Roman" w:cs="Times New Roman"/>
                <w:sz w:val="24"/>
                <w:szCs w:val="24"/>
              </w:rPr>
              <w:t>Мурлыка</w:t>
            </w:r>
            <w:proofErr w:type="gramEnd"/>
            <w:r>
              <w:rPr>
                <w:rFonts w:ascii="Times New Roman" w:eastAsia="Calibri" w:hAnsi="Times New Roman" w:cs="Times New Roman"/>
                <w:sz w:val="24"/>
                <w:szCs w:val="24"/>
              </w:rPr>
              <w:t>»</w:t>
            </w:r>
          </w:p>
        </w:tc>
        <w:tc>
          <w:tcPr>
            <w:tcW w:w="2063" w:type="dxa"/>
            <w:tcBorders>
              <w:top w:val="single" w:sz="4" w:space="0" w:color="auto"/>
              <w:left w:val="single" w:sz="4" w:space="0" w:color="auto"/>
              <w:bottom w:val="single" w:sz="4" w:space="0" w:color="auto"/>
              <w:right w:val="single" w:sz="4" w:space="0" w:color="auto"/>
            </w:tcBorders>
            <w:vAlign w:val="center"/>
          </w:tcPr>
          <w:p w:rsidR="00783A8F" w:rsidRPr="00014A1D" w:rsidRDefault="00783A8F" w:rsidP="00783A8F">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783A8F" w:rsidRDefault="00783A8F" w:rsidP="00783A8F">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 2026</w:t>
            </w:r>
          </w:p>
        </w:tc>
        <w:tc>
          <w:tcPr>
            <w:tcW w:w="2780" w:type="dxa"/>
            <w:tcBorders>
              <w:top w:val="single" w:sz="4" w:space="0" w:color="auto"/>
              <w:left w:val="single" w:sz="4" w:space="0" w:color="auto"/>
              <w:bottom w:val="single" w:sz="4" w:space="0" w:color="auto"/>
              <w:right w:val="single" w:sz="4" w:space="0" w:color="auto"/>
            </w:tcBorders>
            <w:vAlign w:val="center"/>
          </w:tcPr>
          <w:p w:rsidR="00783A8F" w:rsidRPr="00B26334" w:rsidRDefault="00B26334" w:rsidP="00783A8F">
            <w:pPr>
              <w:spacing w:after="0" w:line="240" w:lineRule="auto"/>
              <w:contextualSpacing/>
              <w:jc w:val="center"/>
              <w:rPr>
                <w:rFonts w:ascii="Times New Roman" w:eastAsia="Calibri" w:hAnsi="Times New Roman" w:cs="Times New Roman"/>
                <w:b/>
                <w:sz w:val="24"/>
                <w:szCs w:val="24"/>
              </w:rPr>
            </w:pPr>
            <w:proofErr w:type="spellStart"/>
            <w:r w:rsidRPr="00B26334">
              <w:rPr>
                <w:rFonts w:ascii="Times New Roman" w:eastAsia="Calibri" w:hAnsi="Times New Roman" w:cs="Times New Roman"/>
                <w:b/>
                <w:sz w:val="24"/>
                <w:szCs w:val="24"/>
              </w:rPr>
              <w:t>Кучеряев</w:t>
            </w:r>
            <w:proofErr w:type="spellEnd"/>
            <w:r w:rsidRPr="00B26334">
              <w:rPr>
                <w:rFonts w:ascii="Times New Roman" w:eastAsia="Calibri" w:hAnsi="Times New Roman" w:cs="Times New Roman"/>
                <w:b/>
                <w:sz w:val="24"/>
                <w:szCs w:val="24"/>
              </w:rPr>
              <w:t xml:space="preserve"> Владимир</w:t>
            </w:r>
          </w:p>
          <w:p w:rsidR="00B26334" w:rsidRPr="00B26334" w:rsidRDefault="00B26334" w:rsidP="00783A8F">
            <w:pPr>
              <w:spacing w:after="0" w:line="240" w:lineRule="auto"/>
              <w:contextualSpacing/>
              <w:jc w:val="center"/>
              <w:rPr>
                <w:rFonts w:ascii="Times New Roman" w:eastAsia="Calibri" w:hAnsi="Times New Roman" w:cs="Times New Roman"/>
                <w:b/>
                <w:sz w:val="24"/>
                <w:szCs w:val="24"/>
              </w:rPr>
            </w:pPr>
            <w:r w:rsidRPr="00B26334">
              <w:rPr>
                <w:rFonts w:ascii="Times New Roman" w:eastAsia="Calibri" w:hAnsi="Times New Roman" w:cs="Times New Roman"/>
                <w:b/>
                <w:sz w:val="24"/>
                <w:szCs w:val="24"/>
              </w:rPr>
              <w:t>1 место</w:t>
            </w:r>
          </w:p>
          <w:p w:rsidR="00B26334" w:rsidRPr="00B26334" w:rsidRDefault="00B26334" w:rsidP="00783A8F">
            <w:pPr>
              <w:spacing w:after="0" w:line="240" w:lineRule="auto"/>
              <w:contextualSpacing/>
              <w:jc w:val="center"/>
              <w:rPr>
                <w:rFonts w:ascii="Times New Roman" w:eastAsia="Calibri" w:hAnsi="Times New Roman" w:cs="Times New Roman"/>
                <w:b/>
                <w:sz w:val="24"/>
                <w:szCs w:val="24"/>
              </w:rPr>
            </w:pPr>
            <w:r w:rsidRPr="00B26334">
              <w:rPr>
                <w:rFonts w:ascii="Times New Roman" w:eastAsia="Calibri" w:hAnsi="Times New Roman" w:cs="Times New Roman"/>
                <w:b/>
                <w:sz w:val="24"/>
                <w:szCs w:val="24"/>
              </w:rPr>
              <w:t>Кулакова Анастасия</w:t>
            </w:r>
          </w:p>
          <w:p w:rsidR="00B26334" w:rsidRPr="00B26334" w:rsidRDefault="00B26334" w:rsidP="00783A8F">
            <w:pPr>
              <w:spacing w:after="0" w:line="240" w:lineRule="auto"/>
              <w:contextualSpacing/>
              <w:jc w:val="center"/>
              <w:rPr>
                <w:rFonts w:ascii="Times New Roman" w:eastAsia="Calibri" w:hAnsi="Times New Roman" w:cs="Times New Roman"/>
                <w:b/>
                <w:sz w:val="24"/>
                <w:szCs w:val="24"/>
              </w:rPr>
            </w:pPr>
            <w:r w:rsidRPr="00B26334">
              <w:rPr>
                <w:rFonts w:ascii="Times New Roman" w:eastAsia="Calibri" w:hAnsi="Times New Roman" w:cs="Times New Roman"/>
                <w:b/>
                <w:sz w:val="24"/>
                <w:szCs w:val="24"/>
              </w:rPr>
              <w:t>1 место</w:t>
            </w:r>
          </w:p>
          <w:p w:rsidR="00B26334" w:rsidRPr="00B26334" w:rsidRDefault="00B26334" w:rsidP="00783A8F">
            <w:pPr>
              <w:spacing w:after="0" w:line="240" w:lineRule="auto"/>
              <w:contextualSpacing/>
              <w:jc w:val="center"/>
              <w:rPr>
                <w:rFonts w:ascii="Times New Roman" w:eastAsia="Calibri" w:hAnsi="Times New Roman" w:cs="Times New Roman"/>
                <w:b/>
                <w:sz w:val="24"/>
                <w:szCs w:val="24"/>
              </w:rPr>
            </w:pPr>
            <w:r w:rsidRPr="00B26334">
              <w:rPr>
                <w:rFonts w:ascii="Times New Roman" w:eastAsia="Calibri" w:hAnsi="Times New Roman" w:cs="Times New Roman"/>
                <w:b/>
                <w:sz w:val="24"/>
                <w:szCs w:val="24"/>
              </w:rPr>
              <w:t>Малютина Варвара</w:t>
            </w:r>
          </w:p>
          <w:p w:rsidR="00B26334" w:rsidRDefault="00B26334" w:rsidP="00783A8F">
            <w:pPr>
              <w:spacing w:after="0" w:line="240" w:lineRule="auto"/>
              <w:contextualSpacing/>
              <w:jc w:val="center"/>
              <w:rPr>
                <w:rFonts w:ascii="Times New Roman" w:eastAsia="Calibri" w:hAnsi="Times New Roman" w:cs="Times New Roman"/>
                <w:sz w:val="24"/>
                <w:szCs w:val="24"/>
              </w:rPr>
            </w:pPr>
            <w:r w:rsidRPr="00B26334">
              <w:rPr>
                <w:rFonts w:ascii="Times New Roman" w:eastAsia="Calibri" w:hAnsi="Times New Roman" w:cs="Times New Roman"/>
                <w:b/>
                <w:sz w:val="24"/>
                <w:szCs w:val="24"/>
              </w:rPr>
              <w:t>1 место</w:t>
            </w:r>
          </w:p>
        </w:tc>
      </w:tr>
      <w:tr w:rsidR="00783A8F"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783A8F" w:rsidRPr="007B602D" w:rsidRDefault="00783A8F" w:rsidP="00783A8F">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783A8F" w:rsidRDefault="00B26334" w:rsidP="00783A8F">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Всероссийская познавательная он-</w:t>
            </w:r>
            <w:proofErr w:type="spellStart"/>
            <w:r>
              <w:rPr>
                <w:rFonts w:ascii="Times New Roman" w:eastAsia="Calibri" w:hAnsi="Times New Roman" w:cs="Times New Roman"/>
                <w:sz w:val="24"/>
                <w:szCs w:val="24"/>
              </w:rPr>
              <w:t>лайн</w:t>
            </w:r>
            <w:proofErr w:type="spellEnd"/>
            <w:r>
              <w:rPr>
                <w:rFonts w:ascii="Times New Roman" w:eastAsia="Calibri" w:hAnsi="Times New Roman" w:cs="Times New Roman"/>
                <w:sz w:val="24"/>
                <w:szCs w:val="24"/>
              </w:rPr>
              <w:t xml:space="preserve"> олимпиада для школьников и дошкольников "Ягодное лукошко»</w:t>
            </w:r>
          </w:p>
        </w:tc>
        <w:tc>
          <w:tcPr>
            <w:tcW w:w="2063" w:type="dxa"/>
            <w:tcBorders>
              <w:top w:val="single" w:sz="4" w:space="0" w:color="auto"/>
              <w:left w:val="single" w:sz="4" w:space="0" w:color="auto"/>
              <w:bottom w:val="single" w:sz="4" w:space="0" w:color="auto"/>
              <w:right w:val="single" w:sz="4" w:space="0" w:color="auto"/>
            </w:tcBorders>
            <w:vAlign w:val="center"/>
          </w:tcPr>
          <w:p w:rsidR="00783A8F" w:rsidRPr="00014A1D" w:rsidRDefault="00B26334" w:rsidP="00783A8F">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783A8F" w:rsidRDefault="00B26334" w:rsidP="00783A8F">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Июнь, 2026</w:t>
            </w:r>
          </w:p>
        </w:tc>
        <w:tc>
          <w:tcPr>
            <w:tcW w:w="2780" w:type="dxa"/>
            <w:tcBorders>
              <w:top w:val="single" w:sz="4" w:space="0" w:color="auto"/>
              <w:left w:val="single" w:sz="4" w:space="0" w:color="auto"/>
              <w:bottom w:val="single" w:sz="4" w:space="0" w:color="auto"/>
              <w:right w:val="single" w:sz="4" w:space="0" w:color="auto"/>
            </w:tcBorders>
            <w:vAlign w:val="center"/>
          </w:tcPr>
          <w:p w:rsidR="00783A8F" w:rsidRPr="00B26334" w:rsidRDefault="00B26334" w:rsidP="00783A8F">
            <w:pPr>
              <w:spacing w:after="0" w:line="240" w:lineRule="auto"/>
              <w:contextualSpacing/>
              <w:jc w:val="center"/>
              <w:rPr>
                <w:rFonts w:ascii="Times New Roman" w:eastAsia="Calibri" w:hAnsi="Times New Roman" w:cs="Times New Roman"/>
                <w:b/>
                <w:sz w:val="24"/>
                <w:szCs w:val="24"/>
              </w:rPr>
            </w:pPr>
            <w:r w:rsidRPr="00B26334">
              <w:rPr>
                <w:rFonts w:ascii="Times New Roman" w:eastAsia="Calibri" w:hAnsi="Times New Roman" w:cs="Times New Roman"/>
                <w:b/>
                <w:sz w:val="24"/>
                <w:szCs w:val="24"/>
              </w:rPr>
              <w:t>Санин Артем</w:t>
            </w:r>
          </w:p>
          <w:p w:rsidR="00B26334" w:rsidRPr="00B26334" w:rsidRDefault="00B26334" w:rsidP="00783A8F">
            <w:pPr>
              <w:spacing w:after="0" w:line="240" w:lineRule="auto"/>
              <w:contextualSpacing/>
              <w:jc w:val="center"/>
              <w:rPr>
                <w:rFonts w:ascii="Times New Roman" w:eastAsia="Calibri" w:hAnsi="Times New Roman" w:cs="Times New Roman"/>
                <w:b/>
                <w:sz w:val="24"/>
                <w:szCs w:val="24"/>
              </w:rPr>
            </w:pPr>
            <w:r w:rsidRPr="00B26334">
              <w:rPr>
                <w:rFonts w:ascii="Times New Roman" w:eastAsia="Calibri" w:hAnsi="Times New Roman" w:cs="Times New Roman"/>
                <w:b/>
                <w:sz w:val="24"/>
                <w:szCs w:val="24"/>
              </w:rPr>
              <w:t>1 место</w:t>
            </w:r>
          </w:p>
          <w:p w:rsidR="00B26334" w:rsidRPr="00B26334" w:rsidRDefault="00B26334" w:rsidP="00783A8F">
            <w:pPr>
              <w:spacing w:after="0" w:line="240" w:lineRule="auto"/>
              <w:contextualSpacing/>
              <w:jc w:val="center"/>
              <w:rPr>
                <w:rFonts w:ascii="Times New Roman" w:eastAsia="Calibri" w:hAnsi="Times New Roman" w:cs="Times New Roman"/>
                <w:b/>
                <w:sz w:val="24"/>
                <w:szCs w:val="24"/>
              </w:rPr>
            </w:pPr>
            <w:r w:rsidRPr="00B26334">
              <w:rPr>
                <w:rFonts w:ascii="Times New Roman" w:eastAsia="Calibri" w:hAnsi="Times New Roman" w:cs="Times New Roman"/>
                <w:b/>
                <w:sz w:val="24"/>
                <w:szCs w:val="24"/>
              </w:rPr>
              <w:t>Иванов Леонид</w:t>
            </w:r>
          </w:p>
          <w:p w:rsidR="00B26334" w:rsidRDefault="00B26334" w:rsidP="00783A8F">
            <w:pPr>
              <w:spacing w:after="0" w:line="240" w:lineRule="auto"/>
              <w:contextualSpacing/>
              <w:jc w:val="center"/>
              <w:rPr>
                <w:rFonts w:ascii="Times New Roman" w:eastAsia="Calibri" w:hAnsi="Times New Roman" w:cs="Times New Roman"/>
                <w:sz w:val="24"/>
                <w:szCs w:val="24"/>
              </w:rPr>
            </w:pPr>
            <w:r w:rsidRPr="00B26334">
              <w:rPr>
                <w:rFonts w:ascii="Times New Roman" w:eastAsia="Calibri" w:hAnsi="Times New Roman" w:cs="Times New Roman"/>
                <w:b/>
                <w:sz w:val="24"/>
                <w:szCs w:val="24"/>
              </w:rPr>
              <w:t>1 место</w:t>
            </w:r>
          </w:p>
        </w:tc>
      </w:tr>
      <w:tr w:rsidR="00B26334"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B26334" w:rsidRPr="007B602D" w:rsidRDefault="00B26334" w:rsidP="00B26334">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B26334"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детский творческий конкурс «Символ моей Родины»</w:t>
            </w:r>
          </w:p>
        </w:tc>
        <w:tc>
          <w:tcPr>
            <w:tcW w:w="2063" w:type="dxa"/>
            <w:tcBorders>
              <w:top w:val="single" w:sz="4" w:space="0" w:color="auto"/>
              <w:left w:val="single" w:sz="4" w:space="0" w:color="auto"/>
              <w:bottom w:val="single" w:sz="4" w:space="0" w:color="auto"/>
              <w:right w:val="single" w:sz="4" w:space="0" w:color="auto"/>
            </w:tcBorders>
            <w:vAlign w:val="center"/>
          </w:tcPr>
          <w:p w:rsidR="00B26334" w:rsidRPr="00014A1D"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w:t>
            </w:r>
          </w:p>
        </w:tc>
        <w:tc>
          <w:tcPr>
            <w:tcW w:w="1974" w:type="dxa"/>
            <w:tcBorders>
              <w:top w:val="single" w:sz="4" w:space="0" w:color="auto"/>
              <w:left w:val="single" w:sz="4" w:space="0" w:color="auto"/>
              <w:bottom w:val="single" w:sz="4" w:space="0" w:color="auto"/>
              <w:right w:val="single" w:sz="4" w:space="0" w:color="auto"/>
            </w:tcBorders>
            <w:vAlign w:val="center"/>
          </w:tcPr>
          <w:p w:rsidR="00B26334"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Июнь, 2026</w:t>
            </w:r>
          </w:p>
        </w:tc>
        <w:tc>
          <w:tcPr>
            <w:tcW w:w="2780" w:type="dxa"/>
            <w:tcBorders>
              <w:top w:val="single" w:sz="4" w:space="0" w:color="auto"/>
              <w:left w:val="single" w:sz="4" w:space="0" w:color="auto"/>
              <w:bottom w:val="single" w:sz="4" w:space="0" w:color="auto"/>
              <w:right w:val="single" w:sz="4" w:space="0" w:color="auto"/>
            </w:tcBorders>
            <w:vAlign w:val="center"/>
          </w:tcPr>
          <w:p w:rsidR="00B26334" w:rsidRPr="00B26334" w:rsidRDefault="00B26334" w:rsidP="00B26334">
            <w:pPr>
              <w:spacing w:after="0" w:line="240" w:lineRule="auto"/>
              <w:contextualSpacing/>
              <w:jc w:val="center"/>
              <w:rPr>
                <w:rFonts w:ascii="Times New Roman" w:eastAsia="Calibri" w:hAnsi="Times New Roman" w:cs="Times New Roman"/>
                <w:b/>
                <w:sz w:val="24"/>
                <w:szCs w:val="24"/>
              </w:rPr>
            </w:pPr>
            <w:r w:rsidRPr="00B26334">
              <w:rPr>
                <w:rFonts w:ascii="Times New Roman" w:eastAsia="Calibri" w:hAnsi="Times New Roman" w:cs="Times New Roman"/>
                <w:b/>
                <w:sz w:val="24"/>
                <w:szCs w:val="24"/>
              </w:rPr>
              <w:t>Шустров Арсений</w:t>
            </w:r>
          </w:p>
          <w:p w:rsidR="00B26334" w:rsidRDefault="00B26334" w:rsidP="00B26334">
            <w:pPr>
              <w:spacing w:after="0" w:line="240" w:lineRule="auto"/>
              <w:contextualSpacing/>
              <w:jc w:val="center"/>
              <w:rPr>
                <w:rFonts w:ascii="Times New Roman" w:eastAsia="Calibri" w:hAnsi="Times New Roman" w:cs="Times New Roman"/>
                <w:sz w:val="24"/>
                <w:szCs w:val="24"/>
              </w:rPr>
            </w:pPr>
            <w:r w:rsidRPr="00B26334">
              <w:rPr>
                <w:rFonts w:ascii="Times New Roman" w:eastAsia="Calibri" w:hAnsi="Times New Roman" w:cs="Times New Roman"/>
                <w:b/>
                <w:sz w:val="24"/>
                <w:szCs w:val="24"/>
              </w:rPr>
              <w:t>1 место</w:t>
            </w:r>
          </w:p>
        </w:tc>
      </w:tr>
      <w:tr w:rsidR="00B26334"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B26334" w:rsidRPr="007B602D" w:rsidRDefault="00B26334" w:rsidP="00B26334">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B26334" w:rsidRPr="00B26334"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II</w:t>
            </w:r>
            <w:r w:rsidRPr="00B2633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областной творческий фестиваль спорта и творчества «Игры </w:t>
            </w:r>
            <w:proofErr w:type="spellStart"/>
            <w:r>
              <w:rPr>
                <w:rFonts w:ascii="Times New Roman" w:eastAsia="Calibri" w:hAnsi="Times New Roman" w:cs="Times New Roman"/>
                <w:sz w:val="24"/>
                <w:szCs w:val="24"/>
              </w:rPr>
              <w:t>Мещёры</w:t>
            </w:r>
            <w:proofErr w:type="spellEnd"/>
            <w:r>
              <w:rPr>
                <w:rFonts w:ascii="Times New Roman" w:eastAsia="Calibri" w:hAnsi="Times New Roman" w:cs="Times New Roman"/>
                <w:sz w:val="24"/>
                <w:szCs w:val="24"/>
              </w:rPr>
              <w:t>»</w:t>
            </w:r>
          </w:p>
        </w:tc>
        <w:tc>
          <w:tcPr>
            <w:tcW w:w="2063" w:type="dxa"/>
            <w:tcBorders>
              <w:top w:val="single" w:sz="4" w:space="0" w:color="auto"/>
              <w:left w:val="single" w:sz="4" w:space="0" w:color="auto"/>
              <w:bottom w:val="single" w:sz="4" w:space="0" w:color="auto"/>
              <w:right w:val="single" w:sz="4" w:space="0" w:color="auto"/>
            </w:tcBorders>
            <w:vAlign w:val="center"/>
          </w:tcPr>
          <w:p w:rsidR="00B26334" w:rsidRPr="00014A1D"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B26334"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Июнь, 2026</w:t>
            </w:r>
          </w:p>
        </w:tc>
        <w:tc>
          <w:tcPr>
            <w:tcW w:w="2780" w:type="dxa"/>
            <w:tcBorders>
              <w:top w:val="single" w:sz="4" w:space="0" w:color="auto"/>
              <w:left w:val="single" w:sz="4" w:space="0" w:color="auto"/>
              <w:bottom w:val="single" w:sz="4" w:space="0" w:color="auto"/>
              <w:right w:val="single" w:sz="4" w:space="0" w:color="auto"/>
            </w:tcBorders>
            <w:vAlign w:val="center"/>
          </w:tcPr>
          <w:p w:rsidR="00B26334" w:rsidRDefault="00B26334" w:rsidP="00B26334">
            <w:pPr>
              <w:spacing w:after="0" w:line="240" w:lineRule="auto"/>
              <w:contextualSpacing/>
              <w:jc w:val="center"/>
              <w:rPr>
                <w:rFonts w:ascii="Times New Roman" w:eastAsia="Calibri" w:hAnsi="Times New Roman" w:cs="Times New Roman"/>
                <w:b/>
                <w:sz w:val="24"/>
                <w:szCs w:val="24"/>
              </w:rPr>
            </w:pPr>
            <w:r w:rsidRPr="000518D3">
              <w:rPr>
                <w:rFonts w:ascii="Times New Roman" w:eastAsia="Calibri" w:hAnsi="Times New Roman" w:cs="Times New Roman"/>
                <w:b/>
                <w:sz w:val="24"/>
                <w:szCs w:val="24"/>
              </w:rPr>
              <w:t>Команда Доброго дома «Коломенский»</w:t>
            </w:r>
            <w:r>
              <w:rPr>
                <w:rFonts w:ascii="Times New Roman" w:eastAsia="Calibri" w:hAnsi="Times New Roman" w:cs="Times New Roman"/>
                <w:b/>
                <w:sz w:val="24"/>
                <w:szCs w:val="24"/>
              </w:rPr>
              <w:t xml:space="preserve"> «Адреналин»</w:t>
            </w:r>
          </w:p>
          <w:p w:rsidR="00B26334" w:rsidRPr="00B26334" w:rsidRDefault="00B26334" w:rsidP="00B26334">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Диплом </w:t>
            </w:r>
            <w:r>
              <w:rPr>
                <w:rFonts w:ascii="Times New Roman" w:eastAsia="Calibri" w:hAnsi="Times New Roman" w:cs="Times New Roman"/>
                <w:b/>
                <w:sz w:val="24"/>
                <w:szCs w:val="24"/>
                <w:lang w:val="en-US"/>
              </w:rPr>
              <w:t xml:space="preserve">II </w:t>
            </w:r>
            <w:r>
              <w:rPr>
                <w:rFonts w:ascii="Times New Roman" w:eastAsia="Calibri" w:hAnsi="Times New Roman" w:cs="Times New Roman"/>
                <w:b/>
                <w:sz w:val="24"/>
                <w:szCs w:val="24"/>
              </w:rPr>
              <w:t>степени</w:t>
            </w:r>
          </w:p>
          <w:p w:rsidR="00B26334" w:rsidRDefault="00B26334" w:rsidP="00B26334">
            <w:pPr>
              <w:spacing w:after="0" w:line="240" w:lineRule="auto"/>
              <w:contextualSpacing/>
              <w:jc w:val="center"/>
              <w:rPr>
                <w:rFonts w:ascii="Times New Roman" w:eastAsia="Calibri" w:hAnsi="Times New Roman" w:cs="Times New Roman"/>
                <w:sz w:val="24"/>
                <w:szCs w:val="24"/>
              </w:rPr>
            </w:pPr>
          </w:p>
        </w:tc>
      </w:tr>
      <w:tr w:rsidR="00B26334" w:rsidRPr="007B602D" w:rsidTr="008858B1">
        <w:trPr>
          <w:trHeight w:val="491"/>
        </w:trPr>
        <w:tc>
          <w:tcPr>
            <w:tcW w:w="560" w:type="dxa"/>
            <w:tcBorders>
              <w:top w:val="single" w:sz="4" w:space="0" w:color="auto"/>
              <w:left w:val="single" w:sz="4" w:space="0" w:color="auto"/>
              <w:bottom w:val="single" w:sz="4" w:space="0" w:color="auto"/>
              <w:right w:val="single" w:sz="4" w:space="0" w:color="auto"/>
            </w:tcBorders>
            <w:vAlign w:val="center"/>
          </w:tcPr>
          <w:p w:rsidR="00B26334" w:rsidRPr="007B602D" w:rsidRDefault="00B26334" w:rsidP="00B26334">
            <w:pPr>
              <w:numPr>
                <w:ilvl w:val="0"/>
                <w:numId w:val="6"/>
              </w:numPr>
              <w:tabs>
                <w:tab w:val="left" w:pos="360"/>
              </w:tabs>
              <w:spacing w:after="0" w:line="240" w:lineRule="auto"/>
              <w:ind w:hanging="542"/>
              <w:contextualSpacing/>
              <w:jc w:val="center"/>
              <w:rPr>
                <w:rFonts w:ascii="Times New Roman" w:eastAsia="Calibri" w:hAnsi="Times New Roman" w:cs="Times New Roman"/>
                <w:color w:val="FF0000"/>
                <w:sz w:val="24"/>
                <w:szCs w:val="24"/>
              </w:rPr>
            </w:pPr>
          </w:p>
        </w:tc>
        <w:tc>
          <w:tcPr>
            <w:tcW w:w="2654" w:type="dxa"/>
            <w:tcBorders>
              <w:top w:val="single" w:sz="4" w:space="0" w:color="auto"/>
              <w:left w:val="single" w:sz="4" w:space="0" w:color="auto"/>
              <w:bottom w:val="single" w:sz="4" w:space="0" w:color="auto"/>
              <w:right w:val="single" w:sz="4" w:space="0" w:color="auto"/>
            </w:tcBorders>
          </w:tcPr>
          <w:p w:rsidR="00B26334"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Областной турнир по мини-футболу </w:t>
            </w:r>
          </w:p>
        </w:tc>
        <w:tc>
          <w:tcPr>
            <w:tcW w:w="2063" w:type="dxa"/>
            <w:tcBorders>
              <w:top w:val="single" w:sz="4" w:space="0" w:color="auto"/>
              <w:left w:val="single" w:sz="4" w:space="0" w:color="auto"/>
              <w:bottom w:val="single" w:sz="4" w:space="0" w:color="auto"/>
              <w:right w:val="single" w:sz="4" w:space="0" w:color="auto"/>
            </w:tcBorders>
            <w:vAlign w:val="center"/>
          </w:tcPr>
          <w:p w:rsidR="00B26334" w:rsidRPr="00014A1D"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Областной</w:t>
            </w:r>
          </w:p>
        </w:tc>
        <w:tc>
          <w:tcPr>
            <w:tcW w:w="1974" w:type="dxa"/>
            <w:tcBorders>
              <w:top w:val="single" w:sz="4" w:space="0" w:color="auto"/>
              <w:left w:val="single" w:sz="4" w:space="0" w:color="auto"/>
              <w:bottom w:val="single" w:sz="4" w:space="0" w:color="auto"/>
              <w:right w:val="single" w:sz="4" w:space="0" w:color="auto"/>
            </w:tcBorders>
            <w:vAlign w:val="center"/>
          </w:tcPr>
          <w:p w:rsidR="00B26334"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Июнь, 2026</w:t>
            </w:r>
          </w:p>
        </w:tc>
        <w:tc>
          <w:tcPr>
            <w:tcW w:w="2780" w:type="dxa"/>
            <w:tcBorders>
              <w:top w:val="single" w:sz="4" w:space="0" w:color="auto"/>
              <w:left w:val="single" w:sz="4" w:space="0" w:color="auto"/>
              <w:bottom w:val="single" w:sz="4" w:space="0" w:color="auto"/>
              <w:right w:val="single" w:sz="4" w:space="0" w:color="auto"/>
            </w:tcBorders>
            <w:vAlign w:val="center"/>
          </w:tcPr>
          <w:p w:rsidR="00B26334" w:rsidRDefault="00B26334" w:rsidP="00B26334">
            <w:pPr>
              <w:spacing w:after="0" w:line="240" w:lineRule="auto"/>
              <w:contextualSpacing/>
              <w:jc w:val="center"/>
              <w:rPr>
                <w:rFonts w:ascii="Times New Roman" w:eastAsia="Calibri" w:hAnsi="Times New Roman" w:cs="Times New Roman"/>
                <w:b/>
                <w:sz w:val="24"/>
                <w:szCs w:val="24"/>
              </w:rPr>
            </w:pPr>
            <w:r w:rsidRPr="000518D3">
              <w:rPr>
                <w:rFonts w:ascii="Times New Roman" w:eastAsia="Calibri" w:hAnsi="Times New Roman" w:cs="Times New Roman"/>
                <w:b/>
                <w:sz w:val="24"/>
                <w:szCs w:val="24"/>
              </w:rPr>
              <w:t>Команда Доброго дома «Коломенский»</w:t>
            </w:r>
          </w:p>
          <w:p w:rsidR="00B26334" w:rsidRDefault="00B26334" w:rsidP="00B26334">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b/>
                <w:sz w:val="24"/>
                <w:szCs w:val="24"/>
              </w:rPr>
              <w:t>1 место</w:t>
            </w:r>
          </w:p>
        </w:tc>
      </w:tr>
    </w:tbl>
    <w:p w:rsidR="006979F4" w:rsidRDefault="006979F4" w:rsidP="006979F4"/>
    <w:p w:rsidR="006C4855" w:rsidRDefault="006C4855">
      <w:pPr>
        <w:tabs>
          <w:tab w:val="center" w:pos="0"/>
        </w:tabs>
        <w:spacing w:after="0"/>
        <w:ind w:left="283"/>
        <w:rPr>
          <w:rFonts w:ascii="Times New Roman" w:eastAsia="Times New Roman" w:hAnsi="Times New Roman" w:cs="Times New Roman"/>
          <w:sz w:val="28"/>
        </w:rPr>
      </w:pPr>
    </w:p>
    <w:sectPr w:rsidR="006C48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B573C"/>
    <w:multiLevelType w:val="multilevel"/>
    <w:tmpl w:val="C0D097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EF0D6D"/>
    <w:multiLevelType w:val="multilevel"/>
    <w:tmpl w:val="7024AA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4F4356"/>
    <w:multiLevelType w:val="multilevel"/>
    <w:tmpl w:val="F94EC4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2111C3"/>
    <w:multiLevelType w:val="multilevel"/>
    <w:tmpl w:val="4D9490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847F89"/>
    <w:multiLevelType w:val="hybridMultilevel"/>
    <w:tmpl w:val="205258A4"/>
    <w:lvl w:ilvl="0" w:tplc="0419000F">
      <w:start w:val="1"/>
      <w:numFmt w:val="decimal"/>
      <w:lvlText w:val="%1."/>
      <w:lvlJc w:val="left"/>
      <w:pPr>
        <w:ind w:left="542" w:hanging="360"/>
      </w:pPr>
      <w:rPr>
        <w:color w:val="auto"/>
      </w:rPr>
    </w:lvl>
    <w:lvl w:ilvl="1" w:tplc="04190019" w:tentative="1">
      <w:start w:val="1"/>
      <w:numFmt w:val="lowerLetter"/>
      <w:lvlText w:val="%2."/>
      <w:lvlJc w:val="left"/>
      <w:pPr>
        <w:ind w:left="1622" w:hanging="360"/>
      </w:pPr>
    </w:lvl>
    <w:lvl w:ilvl="2" w:tplc="0419001B" w:tentative="1">
      <w:start w:val="1"/>
      <w:numFmt w:val="lowerRoman"/>
      <w:lvlText w:val="%3."/>
      <w:lvlJc w:val="right"/>
      <w:pPr>
        <w:ind w:left="2342" w:hanging="180"/>
      </w:pPr>
    </w:lvl>
    <w:lvl w:ilvl="3" w:tplc="0419000F" w:tentative="1">
      <w:start w:val="1"/>
      <w:numFmt w:val="decimal"/>
      <w:lvlText w:val="%4."/>
      <w:lvlJc w:val="left"/>
      <w:pPr>
        <w:ind w:left="3062" w:hanging="360"/>
      </w:pPr>
    </w:lvl>
    <w:lvl w:ilvl="4" w:tplc="04190019" w:tentative="1">
      <w:start w:val="1"/>
      <w:numFmt w:val="lowerLetter"/>
      <w:lvlText w:val="%5."/>
      <w:lvlJc w:val="left"/>
      <w:pPr>
        <w:ind w:left="3782" w:hanging="360"/>
      </w:pPr>
    </w:lvl>
    <w:lvl w:ilvl="5" w:tplc="0419001B" w:tentative="1">
      <w:start w:val="1"/>
      <w:numFmt w:val="lowerRoman"/>
      <w:lvlText w:val="%6."/>
      <w:lvlJc w:val="right"/>
      <w:pPr>
        <w:ind w:left="4502" w:hanging="180"/>
      </w:pPr>
    </w:lvl>
    <w:lvl w:ilvl="6" w:tplc="0419000F" w:tentative="1">
      <w:start w:val="1"/>
      <w:numFmt w:val="decimal"/>
      <w:lvlText w:val="%7."/>
      <w:lvlJc w:val="left"/>
      <w:pPr>
        <w:ind w:left="5222" w:hanging="360"/>
      </w:pPr>
    </w:lvl>
    <w:lvl w:ilvl="7" w:tplc="04190019" w:tentative="1">
      <w:start w:val="1"/>
      <w:numFmt w:val="lowerLetter"/>
      <w:lvlText w:val="%8."/>
      <w:lvlJc w:val="left"/>
      <w:pPr>
        <w:ind w:left="5942" w:hanging="360"/>
      </w:pPr>
    </w:lvl>
    <w:lvl w:ilvl="8" w:tplc="0419001B" w:tentative="1">
      <w:start w:val="1"/>
      <w:numFmt w:val="lowerRoman"/>
      <w:lvlText w:val="%9."/>
      <w:lvlJc w:val="right"/>
      <w:pPr>
        <w:ind w:left="6662" w:hanging="180"/>
      </w:pPr>
    </w:lvl>
  </w:abstractNum>
  <w:abstractNum w:abstractNumId="5">
    <w:nsid w:val="7CDF5D4F"/>
    <w:multiLevelType w:val="multilevel"/>
    <w:tmpl w:val="CCB259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855"/>
    <w:rsid w:val="00000853"/>
    <w:rsid w:val="00022C51"/>
    <w:rsid w:val="000518D3"/>
    <w:rsid w:val="00070658"/>
    <w:rsid w:val="00086D5D"/>
    <w:rsid w:val="000C24F4"/>
    <w:rsid w:val="000C26C1"/>
    <w:rsid w:val="000C4552"/>
    <w:rsid w:val="000C5361"/>
    <w:rsid w:val="000D65A9"/>
    <w:rsid w:val="000D73F2"/>
    <w:rsid w:val="000F29EC"/>
    <w:rsid w:val="00117B8D"/>
    <w:rsid w:val="0012373F"/>
    <w:rsid w:val="00171D69"/>
    <w:rsid w:val="0019584F"/>
    <w:rsid w:val="001A76A4"/>
    <w:rsid w:val="001B122E"/>
    <w:rsid w:val="00211170"/>
    <w:rsid w:val="002E7403"/>
    <w:rsid w:val="002F695B"/>
    <w:rsid w:val="00311A6C"/>
    <w:rsid w:val="00326B68"/>
    <w:rsid w:val="00345079"/>
    <w:rsid w:val="00371387"/>
    <w:rsid w:val="003779B3"/>
    <w:rsid w:val="003C13AA"/>
    <w:rsid w:val="00410A0C"/>
    <w:rsid w:val="0041562A"/>
    <w:rsid w:val="00451C4D"/>
    <w:rsid w:val="00487F40"/>
    <w:rsid w:val="004A5835"/>
    <w:rsid w:val="004C490B"/>
    <w:rsid w:val="004D266D"/>
    <w:rsid w:val="004E2DA3"/>
    <w:rsid w:val="004E453C"/>
    <w:rsid w:val="004F2A84"/>
    <w:rsid w:val="005261A8"/>
    <w:rsid w:val="005762AB"/>
    <w:rsid w:val="005B4F46"/>
    <w:rsid w:val="005C3D48"/>
    <w:rsid w:val="00601837"/>
    <w:rsid w:val="006126EF"/>
    <w:rsid w:val="006742C7"/>
    <w:rsid w:val="00681F0B"/>
    <w:rsid w:val="006979F4"/>
    <w:rsid w:val="006B7035"/>
    <w:rsid w:val="006C30F7"/>
    <w:rsid w:val="006C4855"/>
    <w:rsid w:val="006C4C49"/>
    <w:rsid w:val="006D64A0"/>
    <w:rsid w:val="006F219A"/>
    <w:rsid w:val="00775D76"/>
    <w:rsid w:val="00783A8F"/>
    <w:rsid w:val="007A6EB3"/>
    <w:rsid w:val="007B1E5E"/>
    <w:rsid w:val="007B5CEE"/>
    <w:rsid w:val="007D7AC0"/>
    <w:rsid w:val="0081065E"/>
    <w:rsid w:val="00837937"/>
    <w:rsid w:val="0085501E"/>
    <w:rsid w:val="00861B24"/>
    <w:rsid w:val="00867C87"/>
    <w:rsid w:val="008858B1"/>
    <w:rsid w:val="00896B25"/>
    <w:rsid w:val="008A2A60"/>
    <w:rsid w:val="008C7EDA"/>
    <w:rsid w:val="008E7AE9"/>
    <w:rsid w:val="009558AE"/>
    <w:rsid w:val="009601C3"/>
    <w:rsid w:val="00990A2E"/>
    <w:rsid w:val="009A0D91"/>
    <w:rsid w:val="009D03E8"/>
    <w:rsid w:val="009D1C45"/>
    <w:rsid w:val="009D4B45"/>
    <w:rsid w:val="009E4089"/>
    <w:rsid w:val="009E4A70"/>
    <w:rsid w:val="009F742E"/>
    <w:rsid w:val="00A33C26"/>
    <w:rsid w:val="00A70885"/>
    <w:rsid w:val="00A86C35"/>
    <w:rsid w:val="00AA5301"/>
    <w:rsid w:val="00B26334"/>
    <w:rsid w:val="00B679B6"/>
    <w:rsid w:val="00BC4F1E"/>
    <w:rsid w:val="00BD34C3"/>
    <w:rsid w:val="00BF199E"/>
    <w:rsid w:val="00C004FD"/>
    <w:rsid w:val="00C21A1B"/>
    <w:rsid w:val="00C46868"/>
    <w:rsid w:val="00C511C4"/>
    <w:rsid w:val="00C70B59"/>
    <w:rsid w:val="00C83EC6"/>
    <w:rsid w:val="00C95A8F"/>
    <w:rsid w:val="00CB3C12"/>
    <w:rsid w:val="00D7218A"/>
    <w:rsid w:val="00D93E10"/>
    <w:rsid w:val="00DA0EEF"/>
    <w:rsid w:val="00DA36E9"/>
    <w:rsid w:val="00DC22F6"/>
    <w:rsid w:val="00DE7428"/>
    <w:rsid w:val="00E32273"/>
    <w:rsid w:val="00E40981"/>
    <w:rsid w:val="00EB0F74"/>
    <w:rsid w:val="00EE0E38"/>
    <w:rsid w:val="00EF40C0"/>
    <w:rsid w:val="00F01B6C"/>
    <w:rsid w:val="00F434DE"/>
    <w:rsid w:val="00F55AA0"/>
    <w:rsid w:val="00F56315"/>
    <w:rsid w:val="00F70B1E"/>
    <w:rsid w:val="00F82A3B"/>
    <w:rsid w:val="00FA63E3"/>
    <w:rsid w:val="00FF1238"/>
    <w:rsid w:val="00FF6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79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3779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79F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779B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79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3779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79F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779B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69977">
      <w:bodyDiv w:val="1"/>
      <w:marLeft w:val="0"/>
      <w:marRight w:val="0"/>
      <w:marTop w:val="0"/>
      <w:marBottom w:val="0"/>
      <w:divBdr>
        <w:top w:val="none" w:sz="0" w:space="0" w:color="auto"/>
        <w:left w:val="none" w:sz="0" w:space="0" w:color="auto"/>
        <w:bottom w:val="none" w:sz="0" w:space="0" w:color="auto"/>
        <w:right w:val="none" w:sz="0" w:space="0" w:color="auto"/>
      </w:divBdr>
      <w:divsChild>
        <w:div w:id="1214541775">
          <w:marLeft w:val="0"/>
          <w:marRight w:val="0"/>
          <w:marTop w:val="0"/>
          <w:marBottom w:val="0"/>
          <w:divBdr>
            <w:top w:val="none" w:sz="0" w:space="0" w:color="auto"/>
            <w:left w:val="none" w:sz="0" w:space="0" w:color="auto"/>
            <w:bottom w:val="single" w:sz="6" w:space="0" w:color="E3DDCF"/>
            <w:right w:val="none" w:sz="0" w:space="0" w:color="auto"/>
          </w:divBdr>
          <w:divsChild>
            <w:div w:id="734209118">
              <w:marLeft w:val="0"/>
              <w:marRight w:val="0"/>
              <w:marTop w:val="0"/>
              <w:marBottom w:val="0"/>
              <w:divBdr>
                <w:top w:val="none" w:sz="0" w:space="0" w:color="auto"/>
                <w:left w:val="none" w:sz="0" w:space="0" w:color="auto"/>
                <w:bottom w:val="none" w:sz="0" w:space="0" w:color="auto"/>
                <w:right w:val="none" w:sz="0" w:space="0" w:color="auto"/>
              </w:divBdr>
              <w:divsChild>
                <w:div w:id="639265867">
                  <w:marLeft w:val="0"/>
                  <w:marRight w:val="0"/>
                  <w:marTop w:val="0"/>
                  <w:marBottom w:val="0"/>
                  <w:divBdr>
                    <w:top w:val="none" w:sz="0" w:space="0" w:color="auto"/>
                    <w:left w:val="none" w:sz="0" w:space="0" w:color="auto"/>
                    <w:bottom w:val="none" w:sz="0" w:space="0" w:color="auto"/>
                    <w:right w:val="none" w:sz="0" w:space="0" w:color="auto"/>
                  </w:divBdr>
                  <w:divsChild>
                    <w:div w:id="203560796">
                      <w:marLeft w:val="0"/>
                      <w:marRight w:val="0"/>
                      <w:marTop w:val="0"/>
                      <w:marBottom w:val="0"/>
                      <w:divBdr>
                        <w:top w:val="none" w:sz="0" w:space="0" w:color="auto"/>
                        <w:left w:val="none" w:sz="0" w:space="0" w:color="auto"/>
                        <w:bottom w:val="none" w:sz="0" w:space="0" w:color="auto"/>
                        <w:right w:val="none" w:sz="0" w:space="0" w:color="auto"/>
                      </w:divBdr>
                      <w:divsChild>
                        <w:div w:id="1992440119">
                          <w:marLeft w:val="0"/>
                          <w:marRight w:val="0"/>
                          <w:marTop w:val="0"/>
                          <w:marBottom w:val="0"/>
                          <w:divBdr>
                            <w:top w:val="none" w:sz="0" w:space="0" w:color="auto"/>
                            <w:left w:val="none" w:sz="0" w:space="0" w:color="auto"/>
                            <w:bottom w:val="none" w:sz="0" w:space="0" w:color="auto"/>
                            <w:right w:val="none" w:sz="0" w:space="0" w:color="auto"/>
                          </w:divBdr>
                          <w:divsChild>
                            <w:div w:id="695815210">
                              <w:marLeft w:val="0"/>
                              <w:marRight w:val="0"/>
                              <w:marTop w:val="0"/>
                              <w:marBottom w:val="0"/>
                              <w:divBdr>
                                <w:top w:val="none" w:sz="0" w:space="0" w:color="auto"/>
                                <w:left w:val="none" w:sz="0" w:space="0" w:color="auto"/>
                                <w:bottom w:val="none" w:sz="0" w:space="0" w:color="auto"/>
                                <w:right w:val="none" w:sz="0" w:space="0" w:color="auto"/>
                              </w:divBdr>
                              <w:divsChild>
                                <w:div w:id="63815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501112">
      <w:bodyDiv w:val="1"/>
      <w:marLeft w:val="0"/>
      <w:marRight w:val="0"/>
      <w:marTop w:val="0"/>
      <w:marBottom w:val="0"/>
      <w:divBdr>
        <w:top w:val="none" w:sz="0" w:space="0" w:color="auto"/>
        <w:left w:val="none" w:sz="0" w:space="0" w:color="auto"/>
        <w:bottom w:val="none" w:sz="0" w:space="0" w:color="auto"/>
        <w:right w:val="none" w:sz="0" w:space="0" w:color="auto"/>
      </w:divBdr>
      <w:divsChild>
        <w:div w:id="449740517">
          <w:marLeft w:val="0"/>
          <w:marRight w:val="0"/>
          <w:marTop w:val="0"/>
          <w:marBottom w:val="0"/>
          <w:divBdr>
            <w:top w:val="none" w:sz="0" w:space="0" w:color="auto"/>
            <w:left w:val="none" w:sz="0" w:space="0" w:color="auto"/>
            <w:bottom w:val="none" w:sz="0" w:space="0" w:color="auto"/>
            <w:right w:val="none" w:sz="0" w:space="0" w:color="auto"/>
          </w:divBdr>
        </w:div>
      </w:divsChild>
    </w:div>
    <w:div w:id="1764492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20+7977382044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4001</Words>
  <Characters>22810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KDDI_057</dc:creator>
  <cp:lastModifiedBy>MON_OPPP</cp:lastModifiedBy>
  <cp:revision>8</cp:revision>
  <dcterms:created xsi:type="dcterms:W3CDTF">2026-04-15T08:50:00Z</dcterms:created>
  <dcterms:modified xsi:type="dcterms:W3CDTF">2026-07-29T12:36:00Z</dcterms:modified>
</cp:coreProperties>
</file>